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3DE6B7" w14:textId="58A7836A" w:rsidR="009D68D7" w:rsidRDefault="009D68D7" w:rsidP="00051ACD">
      <w:pPr>
        <w:pStyle w:val="PlainText"/>
        <w:jc w:val="center"/>
        <w:rPr>
          <w:rFonts w:ascii="Arial" w:hAnsi="Arial" w:cs="Arial"/>
          <w:b/>
          <w:bCs/>
          <w:sz w:val="72"/>
          <w:szCs w:val="72"/>
        </w:rPr>
      </w:pPr>
      <w:r w:rsidRPr="00910C5F">
        <w:rPr>
          <w:rFonts w:ascii="Arial" w:hAnsi="Arial" w:cs="Arial"/>
          <w:b/>
          <w:bCs/>
          <w:sz w:val="72"/>
          <w:szCs w:val="72"/>
        </w:rPr>
        <w:t>YEADON WESTFIELD JUNIOR SCHOOL</w:t>
      </w:r>
    </w:p>
    <w:p w14:paraId="2D6971D8" w14:textId="77777777" w:rsidR="00131D31" w:rsidRPr="00910C5F" w:rsidRDefault="00131D31" w:rsidP="00051ACD">
      <w:pPr>
        <w:pStyle w:val="PlainText"/>
        <w:jc w:val="center"/>
        <w:rPr>
          <w:rFonts w:ascii="Arial" w:hAnsi="Arial" w:cs="Arial"/>
          <w:b/>
          <w:bCs/>
          <w:sz w:val="72"/>
          <w:szCs w:val="72"/>
        </w:rPr>
      </w:pPr>
    </w:p>
    <w:p w14:paraId="3DF35F1D" w14:textId="202E579C" w:rsidR="00EB3D27" w:rsidRPr="00910C5F" w:rsidRDefault="009D68D7" w:rsidP="00EB3D27">
      <w:pPr>
        <w:pStyle w:val="PlainText"/>
        <w:jc w:val="center"/>
        <w:rPr>
          <w:rFonts w:ascii="Arial" w:hAnsi="Arial" w:cs="Arial"/>
          <w:b/>
          <w:bCs/>
          <w:sz w:val="56"/>
          <w:szCs w:val="56"/>
        </w:rPr>
      </w:pPr>
      <w:r w:rsidRPr="00910C5F">
        <w:rPr>
          <w:rFonts w:ascii="Arial" w:hAnsi="Arial" w:cs="Arial"/>
          <w:b/>
          <w:bCs/>
          <w:noProof/>
          <w:sz w:val="56"/>
          <w:szCs w:val="56"/>
          <w:lang w:eastAsia="en-GB"/>
        </w:rPr>
        <w:drawing>
          <wp:inline distT="0" distB="0" distL="0" distR="0" wp14:anchorId="599D7AFA" wp14:editId="6E5173B8">
            <wp:extent cx="3985260" cy="3985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wl 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85260" cy="3985260"/>
                    </a:xfrm>
                    <a:prstGeom prst="rect">
                      <a:avLst/>
                    </a:prstGeom>
                  </pic:spPr>
                </pic:pic>
              </a:graphicData>
            </a:graphic>
          </wp:inline>
        </w:drawing>
      </w:r>
    </w:p>
    <w:p w14:paraId="6A5D54C2" w14:textId="77777777" w:rsidR="00690530" w:rsidRDefault="00690530" w:rsidP="007C0A08">
      <w:pPr>
        <w:pStyle w:val="PlainText"/>
        <w:jc w:val="center"/>
        <w:rPr>
          <w:rFonts w:asciiTheme="minorHAnsi" w:hAnsiTheme="minorHAnsi" w:cstheme="minorHAnsi"/>
          <w:b/>
          <w:bCs/>
          <w:sz w:val="24"/>
          <w:szCs w:val="24"/>
        </w:rPr>
      </w:pPr>
    </w:p>
    <w:p w14:paraId="4680BA6D" w14:textId="01F6CF9D" w:rsidR="00D71333" w:rsidRPr="00690530" w:rsidRDefault="002B5131" w:rsidP="007C0A08">
      <w:pPr>
        <w:pStyle w:val="PlainText"/>
        <w:jc w:val="center"/>
        <w:rPr>
          <w:rFonts w:asciiTheme="minorHAnsi" w:hAnsiTheme="minorHAnsi" w:cstheme="minorHAnsi"/>
          <w:b/>
          <w:bCs/>
          <w:sz w:val="56"/>
          <w:szCs w:val="56"/>
        </w:rPr>
      </w:pPr>
      <w:r>
        <w:rPr>
          <w:rFonts w:asciiTheme="minorHAnsi" w:hAnsiTheme="minorHAnsi" w:cstheme="minorHAnsi"/>
          <w:b/>
          <w:bCs/>
          <w:sz w:val="56"/>
          <w:szCs w:val="56"/>
        </w:rPr>
        <w:t>ANTI-RACISM</w:t>
      </w:r>
      <w:r w:rsidR="00690530" w:rsidRPr="00690530">
        <w:rPr>
          <w:rFonts w:asciiTheme="minorHAnsi" w:hAnsiTheme="minorHAnsi" w:cstheme="minorHAnsi"/>
          <w:b/>
          <w:bCs/>
          <w:sz w:val="56"/>
          <w:szCs w:val="56"/>
        </w:rPr>
        <w:t xml:space="preserve"> </w:t>
      </w:r>
      <w:r w:rsidR="009D68D7" w:rsidRPr="00690530">
        <w:rPr>
          <w:rFonts w:asciiTheme="minorHAnsi" w:hAnsiTheme="minorHAnsi" w:cstheme="minorHAnsi"/>
          <w:b/>
          <w:bCs/>
          <w:sz w:val="56"/>
          <w:szCs w:val="56"/>
        </w:rPr>
        <w:t>POLICY</w:t>
      </w:r>
    </w:p>
    <w:p w14:paraId="0B4A6EB8" w14:textId="117E97D9" w:rsidR="006177C5" w:rsidRPr="00690530" w:rsidRDefault="002B5131" w:rsidP="285C40FC">
      <w:pPr>
        <w:spacing w:before="100" w:beforeAutospacing="1" w:after="100" w:afterAutospacing="1"/>
        <w:jc w:val="center"/>
        <w:rPr>
          <w:rFonts w:asciiTheme="minorHAnsi" w:hAnsiTheme="minorHAnsi" w:cstheme="minorHAnsi"/>
          <w:b/>
          <w:bCs/>
          <w:iCs/>
          <w:sz w:val="56"/>
          <w:szCs w:val="56"/>
        </w:rPr>
      </w:pPr>
      <w:r>
        <w:rPr>
          <w:rFonts w:asciiTheme="minorHAnsi" w:hAnsiTheme="minorHAnsi" w:cstheme="minorHAnsi"/>
          <w:b/>
          <w:bCs/>
          <w:iCs/>
          <w:sz w:val="56"/>
          <w:szCs w:val="56"/>
        </w:rPr>
        <w:t>MARCH 2026</w:t>
      </w:r>
    </w:p>
    <w:p w14:paraId="55625076" w14:textId="77777777" w:rsidR="007C0A08" w:rsidRPr="00690530" w:rsidRDefault="007C0A08" w:rsidP="007C0A08">
      <w:pPr>
        <w:pStyle w:val="Title"/>
        <w:rPr>
          <w:rFonts w:asciiTheme="minorHAnsi" w:hAnsiTheme="minorHAnsi" w:cstheme="minorHAnsi"/>
          <w:b w:val="0"/>
          <w:sz w:val="20"/>
          <w:szCs w:val="20"/>
        </w:rPr>
      </w:pPr>
      <w:r w:rsidRPr="00690530">
        <w:rPr>
          <w:rFonts w:asciiTheme="minorHAnsi" w:hAnsiTheme="minorHAnsi" w:cstheme="minorHAnsi"/>
          <w:b w:val="0"/>
          <w:sz w:val="20"/>
          <w:szCs w:val="20"/>
        </w:rPr>
        <w:t>This school is committed to safeguarding and promoting the wellbeing of all children and expects our staff and volunteers to share this commitment.</w:t>
      </w:r>
    </w:p>
    <w:p w14:paraId="37B59855" w14:textId="77777777" w:rsidR="007C0A08" w:rsidRPr="00690530" w:rsidRDefault="007C0A08" w:rsidP="007C0A08">
      <w:pPr>
        <w:pStyle w:val="Title"/>
        <w:rPr>
          <w:rFonts w:asciiTheme="minorHAnsi" w:hAnsiTheme="minorHAnsi" w:cstheme="minorHAnsi"/>
          <w:b w:val="0"/>
          <w:sz w:val="20"/>
          <w:szCs w:val="20"/>
        </w:rPr>
      </w:pPr>
      <w:r w:rsidRPr="00690530">
        <w:rPr>
          <w:rFonts w:asciiTheme="minorHAnsi" w:hAnsiTheme="minorHAnsi" w:cstheme="minorHAnsi"/>
          <w:b w:val="0"/>
          <w:sz w:val="20"/>
          <w:szCs w:val="20"/>
        </w:rPr>
        <w:t>We believe that every person has a fair and equal opportunity to succeed, regardless of their age, gender, ethnicity, ability or cultural or religious background, sexuality or disability. We embrace all aspects of global citizenship and community cohesion, promoting British Values throughout all aspects of school life, actively tackling prejudice or extreme views.</w:t>
      </w:r>
    </w:p>
    <w:p w14:paraId="4CA1CA12" w14:textId="77777777" w:rsidR="007C0A08" w:rsidRPr="00690530" w:rsidRDefault="007C0A08" w:rsidP="007C0A08">
      <w:pPr>
        <w:pStyle w:val="Title"/>
        <w:rPr>
          <w:rFonts w:asciiTheme="minorHAnsi" w:hAnsiTheme="minorHAnsi" w:cstheme="minorHAnsi"/>
          <w:b w:val="0"/>
          <w:sz w:val="20"/>
          <w:szCs w:val="20"/>
        </w:rPr>
      </w:pPr>
      <w:r w:rsidRPr="00690530">
        <w:rPr>
          <w:rFonts w:asciiTheme="minorHAnsi" w:hAnsiTheme="minorHAnsi" w:cstheme="minorHAnsi"/>
          <w:b w:val="0"/>
          <w:sz w:val="20"/>
          <w:szCs w:val="20"/>
        </w:rPr>
        <w:t xml:space="preserve">Yeadon Westfield Junior School is required to keep and process certain information about its staff members and pupils in accordance with its legal obligations under the General Data Protection Regulation (GDPR). The school may, from time to time, be required to share personal information about its staff or pupils with other organisations, mainly the LA, other schools and educational bodies, and potentially children’s services. This policy is written in line with our agreed policy for GDPR. </w:t>
      </w:r>
    </w:p>
    <w:p w14:paraId="5ED83830" w14:textId="77777777" w:rsidR="00F95766" w:rsidRPr="00690530" w:rsidRDefault="00F95766" w:rsidP="00EB3D27">
      <w:pPr>
        <w:pStyle w:val="BodyText3"/>
        <w:jc w:val="left"/>
        <w:rPr>
          <w:rFonts w:asciiTheme="minorHAnsi" w:hAnsiTheme="minorHAnsi" w:cstheme="minorHAnsi"/>
          <w:i w:val="0"/>
          <w:sz w:val="24"/>
          <w:u w:val="single"/>
        </w:rPr>
      </w:pPr>
    </w:p>
    <w:p w14:paraId="4C5F897D" w14:textId="77777777" w:rsidR="00F95766" w:rsidRPr="00690530" w:rsidRDefault="00F95766" w:rsidP="00EB3D27">
      <w:pPr>
        <w:pStyle w:val="BodyText3"/>
        <w:jc w:val="left"/>
        <w:rPr>
          <w:rFonts w:asciiTheme="minorHAnsi" w:hAnsiTheme="minorHAnsi" w:cstheme="minorHAnsi"/>
          <w:i w:val="0"/>
          <w:sz w:val="24"/>
          <w:u w:val="single"/>
        </w:rPr>
      </w:pPr>
    </w:p>
    <w:p w14:paraId="19B634F2" w14:textId="77777777" w:rsidR="00690530" w:rsidRPr="00690530" w:rsidRDefault="00690530" w:rsidP="00831446">
      <w:pPr>
        <w:tabs>
          <w:tab w:val="left" w:pos="555"/>
        </w:tabs>
        <w:rPr>
          <w:rFonts w:asciiTheme="minorHAnsi" w:hAnsiTheme="minorHAnsi" w:cstheme="minorHAnsi"/>
          <w:b/>
          <w:bCs/>
          <w:u w:val="single"/>
        </w:rPr>
      </w:pPr>
    </w:p>
    <w:p w14:paraId="028B7222" w14:textId="78B9D762" w:rsidR="00CA7488" w:rsidRDefault="00CA7488" w:rsidP="00831446">
      <w:pPr>
        <w:jc w:val="center"/>
        <w:rPr>
          <w:rFonts w:asciiTheme="minorHAnsi" w:hAnsiTheme="minorHAnsi" w:cstheme="minorHAnsi"/>
          <w:b/>
          <w:u w:val="single"/>
        </w:rPr>
      </w:pPr>
    </w:p>
    <w:p w14:paraId="5AA18211" w14:textId="77777777" w:rsidR="00CA7488" w:rsidRPr="00366FB3" w:rsidRDefault="00CA7488" w:rsidP="00831446">
      <w:pPr>
        <w:jc w:val="center"/>
        <w:rPr>
          <w:rFonts w:asciiTheme="minorHAnsi" w:hAnsiTheme="minorHAnsi" w:cstheme="minorHAnsi"/>
          <w:b/>
          <w:u w:val="single"/>
        </w:rPr>
      </w:pPr>
    </w:p>
    <w:p w14:paraId="3C2ED4E2" w14:textId="77777777" w:rsidR="00D25598" w:rsidRDefault="00D25598" w:rsidP="00931EB8">
      <w:pPr>
        <w:tabs>
          <w:tab w:val="left" w:pos="5670"/>
        </w:tabs>
        <w:rPr>
          <w:rFonts w:asciiTheme="minorHAnsi" w:hAnsiTheme="minorHAnsi" w:cstheme="minorHAnsi"/>
        </w:rPr>
      </w:pPr>
      <w:r w:rsidRPr="00D25598">
        <w:rPr>
          <w:rFonts w:asciiTheme="minorHAnsi" w:hAnsiTheme="minorHAnsi" w:cstheme="minorHAnsi"/>
        </w:rPr>
        <w:t xml:space="preserve">All pupils have the right to be treated with respect and to feel safe with regard to their individual ethnic background. They have the right to receive their education in an environment which is free from humiliation, oppression or abuse on racial grounds. </w:t>
      </w:r>
    </w:p>
    <w:p w14:paraId="721DAAFC" w14:textId="77777777" w:rsidR="00D25598" w:rsidRDefault="00D25598" w:rsidP="00931EB8">
      <w:pPr>
        <w:tabs>
          <w:tab w:val="left" w:pos="5670"/>
        </w:tabs>
        <w:rPr>
          <w:rFonts w:asciiTheme="minorHAnsi" w:hAnsiTheme="minorHAnsi" w:cstheme="minorHAnsi"/>
        </w:rPr>
      </w:pPr>
    </w:p>
    <w:p w14:paraId="7AB4AE12" w14:textId="75083493" w:rsidR="00D25598" w:rsidRDefault="00D25598" w:rsidP="00931EB8">
      <w:pPr>
        <w:tabs>
          <w:tab w:val="left" w:pos="5670"/>
        </w:tabs>
        <w:rPr>
          <w:rFonts w:asciiTheme="minorHAnsi" w:hAnsiTheme="minorHAnsi" w:cstheme="minorHAnsi"/>
        </w:rPr>
      </w:pPr>
      <w:r w:rsidRPr="00D25598">
        <w:rPr>
          <w:rFonts w:asciiTheme="minorHAnsi" w:hAnsiTheme="minorHAnsi" w:cstheme="minorHAnsi"/>
        </w:rPr>
        <w:t xml:space="preserve">Parents/Carers should feel confident that if racist incidents occur, they will be thoroughly investigated and dealt with, and that help, and support will be given to all involved. </w:t>
      </w:r>
    </w:p>
    <w:p w14:paraId="0516F080" w14:textId="77777777" w:rsidR="00D25598" w:rsidRDefault="00D25598" w:rsidP="00931EB8">
      <w:pPr>
        <w:tabs>
          <w:tab w:val="left" w:pos="5670"/>
        </w:tabs>
        <w:rPr>
          <w:rFonts w:asciiTheme="minorHAnsi" w:hAnsiTheme="minorHAnsi" w:cstheme="minorHAnsi"/>
        </w:rPr>
      </w:pPr>
    </w:p>
    <w:p w14:paraId="65765E18" w14:textId="32B5F157" w:rsidR="00D25598" w:rsidRDefault="006B756E" w:rsidP="00931EB8">
      <w:pPr>
        <w:tabs>
          <w:tab w:val="left" w:pos="5670"/>
        </w:tabs>
        <w:rPr>
          <w:rFonts w:asciiTheme="minorHAnsi" w:hAnsiTheme="minorHAnsi" w:cstheme="minorHAnsi"/>
        </w:rPr>
      </w:pPr>
      <w:r>
        <w:rPr>
          <w:rFonts w:asciiTheme="minorHAnsi" w:hAnsiTheme="minorHAnsi" w:cstheme="minorHAnsi"/>
        </w:rPr>
        <w:t>Definition of r</w:t>
      </w:r>
      <w:r w:rsidR="00D25598" w:rsidRPr="00D25598">
        <w:rPr>
          <w:rFonts w:asciiTheme="minorHAnsi" w:hAnsiTheme="minorHAnsi" w:cstheme="minorHAnsi"/>
        </w:rPr>
        <w:t xml:space="preserve">acism: </w:t>
      </w:r>
      <w:r>
        <w:rPr>
          <w:rFonts w:asciiTheme="minorHAnsi" w:hAnsiTheme="minorHAnsi" w:cstheme="minorHAnsi"/>
        </w:rPr>
        <w:t>r</w:t>
      </w:r>
      <w:r w:rsidR="00D25598" w:rsidRPr="00D25598">
        <w:rPr>
          <w:rFonts w:asciiTheme="minorHAnsi" w:hAnsiTheme="minorHAnsi" w:cstheme="minorHAnsi"/>
        </w:rPr>
        <w:t xml:space="preserve">acism is when a person has deliberately been abused, harassed or discriminated against, or perceives this to be the case, in relation to their racial, ethnic or religious identity. </w:t>
      </w:r>
    </w:p>
    <w:p w14:paraId="7ED52A35" w14:textId="77777777" w:rsidR="00D25598" w:rsidRDefault="00D25598" w:rsidP="00931EB8">
      <w:pPr>
        <w:tabs>
          <w:tab w:val="left" w:pos="5670"/>
        </w:tabs>
        <w:rPr>
          <w:rFonts w:asciiTheme="minorHAnsi" w:hAnsiTheme="minorHAnsi" w:cstheme="minorHAnsi"/>
        </w:rPr>
      </w:pPr>
    </w:p>
    <w:p w14:paraId="1B0EFF07" w14:textId="77777777" w:rsidR="00E52635" w:rsidRDefault="00D25598" w:rsidP="00931EB8">
      <w:pPr>
        <w:tabs>
          <w:tab w:val="left" w:pos="5670"/>
        </w:tabs>
        <w:rPr>
          <w:rFonts w:asciiTheme="minorHAnsi" w:hAnsiTheme="minorHAnsi" w:cstheme="minorHAnsi"/>
        </w:rPr>
      </w:pPr>
      <w:r w:rsidRPr="00D25598">
        <w:rPr>
          <w:rFonts w:asciiTheme="minorHAnsi" w:hAnsiTheme="minorHAnsi" w:cstheme="minorHAnsi"/>
        </w:rPr>
        <w:t>Our school community recognises and nurtures the identity of children of all races and cultures</w:t>
      </w:r>
      <w:r>
        <w:rPr>
          <w:rFonts w:asciiTheme="minorHAnsi" w:hAnsiTheme="minorHAnsi" w:cstheme="minorHAnsi"/>
        </w:rPr>
        <w:t>.</w:t>
      </w:r>
      <w:r w:rsidRPr="00D25598">
        <w:rPr>
          <w:rFonts w:asciiTheme="minorHAnsi" w:hAnsiTheme="minorHAnsi" w:cstheme="minorHAnsi"/>
        </w:rPr>
        <w:t xml:space="preserve"> Our school strives to develop positive anti-racist language, awareness, images and strategies in order to create policies, practice and an environment which reflect that all people are equally valued, and that harassment will not be tolerated. </w:t>
      </w:r>
    </w:p>
    <w:p w14:paraId="283CF789" w14:textId="77777777" w:rsidR="00E52635" w:rsidRDefault="00E52635" w:rsidP="00931EB8">
      <w:pPr>
        <w:tabs>
          <w:tab w:val="left" w:pos="5670"/>
        </w:tabs>
        <w:rPr>
          <w:rFonts w:asciiTheme="minorHAnsi" w:hAnsiTheme="minorHAnsi" w:cstheme="minorHAnsi"/>
        </w:rPr>
      </w:pPr>
    </w:p>
    <w:p w14:paraId="45DEE582" w14:textId="245B7910" w:rsidR="00E2177E" w:rsidRDefault="00D25598" w:rsidP="00931EB8">
      <w:pPr>
        <w:tabs>
          <w:tab w:val="left" w:pos="5670"/>
        </w:tabs>
        <w:rPr>
          <w:rFonts w:asciiTheme="minorHAnsi" w:hAnsiTheme="minorHAnsi" w:cstheme="minorHAnsi"/>
        </w:rPr>
      </w:pPr>
      <w:r w:rsidRPr="00D25598">
        <w:rPr>
          <w:rFonts w:asciiTheme="minorHAnsi" w:hAnsiTheme="minorHAnsi" w:cstheme="minorHAnsi"/>
        </w:rPr>
        <w:t>Our school will be proactive in celebrating achievements, both of individuals and groups of all ethnic backgrounds. All children need to see and share a range of cultures which are positively valued. Through appropriate personal, social and health education, school assemblies and curriculum, pupils will be shown that racism, in any form, is unacceptable.</w:t>
      </w:r>
    </w:p>
    <w:p w14:paraId="64403134" w14:textId="77777777" w:rsidR="00E52635" w:rsidRDefault="00E52635" w:rsidP="00931EB8">
      <w:pPr>
        <w:tabs>
          <w:tab w:val="left" w:pos="5670"/>
        </w:tabs>
        <w:rPr>
          <w:rFonts w:asciiTheme="minorHAnsi" w:hAnsiTheme="minorHAnsi" w:cstheme="minorHAnsi"/>
        </w:rPr>
      </w:pPr>
    </w:p>
    <w:p w14:paraId="79ACBA36" w14:textId="77777777" w:rsidR="00E52635" w:rsidRPr="00E52635" w:rsidRDefault="00E52635" w:rsidP="00931EB8">
      <w:pPr>
        <w:tabs>
          <w:tab w:val="left" w:pos="5670"/>
        </w:tabs>
        <w:rPr>
          <w:rFonts w:asciiTheme="minorHAnsi" w:hAnsiTheme="minorHAnsi" w:cstheme="minorHAnsi"/>
          <w:u w:val="single"/>
        </w:rPr>
      </w:pPr>
      <w:r w:rsidRPr="00E52635">
        <w:rPr>
          <w:rFonts w:asciiTheme="minorHAnsi" w:hAnsiTheme="minorHAnsi" w:cstheme="minorHAnsi"/>
          <w:u w:val="single"/>
        </w:rPr>
        <w:t>The role of staff</w:t>
      </w:r>
    </w:p>
    <w:p w14:paraId="735949B9" w14:textId="2F738C43" w:rsidR="00E52635" w:rsidRDefault="00D25598" w:rsidP="00E52635">
      <w:pPr>
        <w:pStyle w:val="ListParagraph"/>
        <w:numPr>
          <w:ilvl w:val="0"/>
          <w:numId w:val="28"/>
        </w:numPr>
        <w:tabs>
          <w:tab w:val="left" w:pos="5670"/>
        </w:tabs>
        <w:rPr>
          <w:rFonts w:asciiTheme="minorHAnsi" w:hAnsiTheme="minorHAnsi" w:cstheme="minorHAnsi"/>
        </w:rPr>
      </w:pPr>
      <w:r w:rsidRPr="00E52635">
        <w:rPr>
          <w:rFonts w:asciiTheme="minorHAnsi" w:hAnsiTheme="minorHAnsi" w:cstheme="minorHAnsi"/>
        </w:rPr>
        <w:t>All staff should be always vigilant in class and in the playground, in order that racist be</w:t>
      </w:r>
      <w:r w:rsidR="00E52635">
        <w:rPr>
          <w:rFonts w:asciiTheme="minorHAnsi" w:hAnsiTheme="minorHAnsi" w:cstheme="minorHAnsi"/>
        </w:rPr>
        <w:t>haviour does not go undetected</w:t>
      </w:r>
      <w:r w:rsidR="009542EA">
        <w:rPr>
          <w:rFonts w:asciiTheme="minorHAnsi" w:hAnsiTheme="minorHAnsi" w:cstheme="minorHAnsi"/>
        </w:rPr>
        <w:t>.</w:t>
      </w:r>
    </w:p>
    <w:p w14:paraId="68D9A1F5" w14:textId="6F4955B2" w:rsidR="00E52635" w:rsidRDefault="00D25598" w:rsidP="00E52635">
      <w:pPr>
        <w:pStyle w:val="ListParagraph"/>
        <w:numPr>
          <w:ilvl w:val="0"/>
          <w:numId w:val="28"/>
        </w:numPr>
        <w:tabs>
          <w:tab w:val="left" w:pos="5670"/>
        </w:tabs>
        <w:rPr>
          <w:rFonts w:asciiTheme="minorHAnsi" w:hAnsiTheme="minorHAnsi" w:cstheme="minorHAnsi"/>
        </w:rPr>
      </w:pPr>
      <w:r w:rsidRPr="00E52635">
        <w:rPr>
          <w:rFonts w:asciiTheme="minorHAnsi" w:hAnsiTheme="minorHAnsi" w:cstheme="minorHAnsi"/>
        </w:rPr>
        <w:t>All staff should act as soon as possible and ensure that all interacti</w:t>
      </w:r>
      <w:r w:rsidR="009542EA">
        <w:rPr>
          <w:rFonts w:asciiTheme="minorHAnsi" w:hAnsiTheme="minorHAnsi" w:cstheme="minorHAnsi"/>
        </w:rPr>
        <w:t>on is carried out confidentially.</w:t>
      </w:r>
    </w:p>
    <w:p w14:paraId="6F231BEB" w14:textId="675B287F" w:rsidR="00E52635" w:rsidRDefault="00D25598" w:rsidP="00E52635">
      <w:pPr>
        <w:pStyle w:val="ListParagraph"/>
        <w:numPr>
          <w:ilvl w:val="0"/>
          <w:numId w:val="28"/>
        </w:numPr>
        <w:tabs>
          <w:tab w:val="left" w:pos="5670"/>
        </w:tabs>
        <w:rPr>
          <w:rFonts w:asciiTheme="minorHAnsi" w:hAnsiTheme="minorHAnsi" w:cstheme="minorHAnsi"/>
        </w:rPr>
      </w:pPr>
      <w:r w:rsidRPr="00E52635">
        <w:rPr>
          <w:rFonts w:asciiTheme="minorHAnsi" w:hAnsiTheme="minorHAnsi" w:cstheme="minorHAnsi"/>
        </w:rPr>
        <w:t>Staff should remain calm and take time to liste</w:t>
      </w:r>
      <w:r w:rsidR="00E52635">
        <w:rPr>
          <w:rFonts w:asciiTheme="minorHAnsi" w:hAnsiTheme="minorHAnsi" w:cstheme="minorHAnsi"/>
        </w:rPr>
        <w:t>n impartially to all involved</w:t>
      </w:r>
      <w:r w:rsidR="009542EA">
        <w:rPr>
          <w:rFonts w:asciiTheme="minorHAnsi" w:hAnsiTheme="minorHAnsi" w:cstheme="minorHAnsi"/>
        </w:rPr>
        <w:t>.</w:t>
      </w:r>
    </w:p>
    <w:p w14:paraId="0C1C8E62" w14:textId="6C994E90" w:rsidR="00E52635" w:rsidRDefault="00D25598" w:rsidP="00E52635">
      <w:pPr>
        <w:pStyle w:val="ListParagraph"/>
        <w:numPr>
          <w:ilvl w:val="0"/>
          <w:numId w:val="28"/>
        </w:numPr>
        <w:tabs>
          <w:tab w:val="left" w:pos="5670"/>
        </w:tabs>
        <w:rPr>
          <w:rFonts w:asciiTheme="minorHAnsi" w:hAnsiTheme="minorHAnsi" w:cstheme="minorHAnsi"/>
        </w:rPr>
      </w:pPr>
      <w:r w:rsidRPr="00E52635">
        <w:rPr>
          <w:rFonts w:asciiTheme="minorHAnsi" w:hAnsiTheme="minorHAnsi" w:cstheme="minorHAnsi"/>
        </w:rPr>
        <w:t>Staff should avoid labelling pupils as racist and victim; after an incident both pupils may need support to rebuild or reinfor</w:t>
      </w:r>
      <w:r w:rsidR="00E52635">
        <w:rPr>
          <w:rFonts w:asciiTheme="minorHAnsi" w:hAnsiTheme="minorHAnsi" w:cstheme="minorHAnsi"/>
        </w:rPr>
        <w:t>ce self-image and self-esteem</w:t>
      </w:r>
      <w:r w:rsidR="009542EA">
        <w:rPr>
          <w:rFonts w:asciiTheme="minorHAnsi" w:hAnsiTheme="minorHAnsi" w:cstheme="minorHAnsi"/>
        </w:rPr>
        <w:t>.</w:t>
      </w:r>
    </w:p>
    <w:p w14:paraId="20F3E398" w14:textId="744AD578" w:rsidR="00E52635" w:rsidRDefault="00D25598" w:rsidP="00E52635">
      <w:pPr>
        <w:pStyle w:val="ListParagraph"/>
        <w:numPr>
          <w:ilvl w:val="0"/>
          <w:numId w:val="28"/>
        </w:numPr>
        <w:tabs>
          <w:tab w:val="left" w:pos="5670"/>
        </w:tabs>
        <w:rPr>
          <w:rFonts w:asciiTheme="minorHAnsi" w:hAnsiTheme="minorHAnsi" w:cstheme="minorHAnsi"/>
        </w:rPr>
      </w:pPr>
      <w:r w:rsidRPr="00E52635">
        <w:rPr>
          <w:rFonts w:asciiTheme="minorHAnsi" w:hAnsiTheme="minorHAnsi" w:cstheme="minorHAnsi"/>
        </w:rPr>
        <w:t>All reports of racist incidents will be logged on CPOMs and the designated safeguarding leads alerted</w:t>
      </w:r>
      <w:r w:rsidR="00E52635">
        <w:rPr>
          <w:rFonts w:asciiTheme="minorHAnsi" w:hAnsiTheme="minorHAnsi" w:cstheme="minorHAnsi"/>
        </w:rPr>
        <w:t xml:space="preserve"> and a Stop Hate form will be completed</w:t>
      </w:r>
      <w:r w:rsidR="009542EA">
        <w:rPr>
          <w:rFonts w:asciiTheme="minorHAnsi" w:hAnsiTheme="minorHAnsi" w:cstheme="minorHAnsi"/>
        </w:rPr>
        <w:t>.</w:t>
      </w:r>
    </w:p>
    <w:p w14:paraId="37888E53" w14:textId="1D79E5EC" w:rsidR="00E52635" w:rsidRDefault="00D25598" w:rsidP="00931EB8">
      <w:pPr>
        <w:pStyle w:val="ListParagraph"/>
        <w:numPr>
          <w:ilvl w:val="0"/>
          <w:numId w:val="28"/>
        </w:numPr>
        <w:tabs>
          <w:tab w:val="left" w:pos="5670"/>
        </w:tabs>
        <w:rPr>
          <w:rFonts w:asciiTheme="minorHAnsi" w:hAnsiTheme="minorHAnsi" w:cstheme="minorHAnsi"/>
        </w:rPr>
      </w:pPr>
      <w:r w:rsidRPr="00E52635">
        <w:rPr>
          <w:rFonts w:asciiTheme="minorHAnsi" w:hAnsiTheme="minorHAnsi" w:cstheme="minorHAnsi"/>
        </w:rPr>
        <w:t>School will contact parents/carers of the pupils involved and suitable consequences or next steps will be discussed with all parties involved</w:t>
      </w:r>
      <w:r w:rsidR="009542EA">
        <w:rPr>
          <w:rFonts w:asciiTheme="minorHAnsi" w:hAnsiTheme="minorHAnsi" w:cstheme="minorHAnsi"/>
        </w:rPr>
        <w:t>.</w:t>
      </w:r>
    </w:p>
    <w:p w14:paraId="588168CC" w14:textId="77777777" w:rsidR="00E52635" w:rsidRDefault="00E52635" w:rsidP="00E52635">
      <w:pPr>
        <w:tabs>
          <w:tab w:val="left" w:pos="5670"/>
        </w:tabs>
        <w:rPr>
          <w:rFonts w:asciiTheme="minorHAnsi" w:hAnsiTheme="minorHAnsi" w:cstheme="minorHAnsi"/>
        </w:rPr>
      </w:pPr>
    </w:p>
    <w:p w14:paraId="0D4CC427" w14:textId="77777777" w:rsidR="00E52635" w:rsidRDefault="00E52635" w:rsidP="00E52635">
      <w:pPr>
        <w:tabs>
          <w:tab w:val="left" w:pos="5670"/>
        </w:tabs>
        <w:rPr>
          <w:rFonts w:asciiTheme="minorHAnsi" w:hAnsiTheme="minorHAnsi" w:cstheme="minorHAnsi"/>
        </w:rPr>
      </w:pPr>
      <w:r>
        <w:rPr>
          <w:rFonts w:asciiTheme="minorHAnsi" w:hAnsiTheme="minorHAnsi" w:cstheme="minorHAnsi"/>
        </w:rPr>
        <w:t>W</w:t>
      </w:r>
      <w:r w:rsidR="00D25598" w:rsidRPr="00E52635">
        <w:rPr>
          <w:rFonts w:asciiTheme="minorHAnsi" w:hAnsiTheme="minorHAnsi" w:cstheme="minorHAnsi"/>
        </w:rPr>
        <w:t xml:space="preserve">ork to address the issues of racism and equality should be taught through the curriculum. There are a wide range of strategies which </w:t>
      </w:r>
      <w:r>
        <w:rPr>
          <w:rFonts w:asciiTheme="minorHAnsi" w:hAnsiTheme="minorHAnsi" w:cstheme="minorHAnsi"/>
        </w:rPr>
        <w:t>teachers and staff can adopt:</w:t>
      </w:r>
    </w:p>
    <w:p w14:paraId="62D99D29" w14:textId="596D7AAD" w:rsidR="00E52635" w:rsidRDefault="00D25598" w:rsidP="00E52635">
      <w:pPr>
        <w:pStyle w:val="ListParagraph"/>
        <w:numPr>
          <w:ilvl w:val="0"/>
          <w:numId w:val="29"/>
        </w:numPr>
        <w:tabs>
          <w:tab w:val="left" w:pos="5670"/>
        </w:tabs>
        <w:rPr>
          <w:rFonts w:asciiTheme="minorHAnsi" w:hAnsiTheme="minorHAnsi" w:cstheme="minorHAnsi"/>
        </w:rPr>
      </w:pPr>
      <w:r w:rsidRPr="00E52635">
        <w:rPr>
          <w:rFonts w:asciiTheme="minorHAnsi" w:hAnsiTheme="minorHAnsi" w:cstheme="minorHAnsi"/>
        </w:rPr>
        <w:t xml:space="preserve">Providing positive images and role models in resources and displays which reflect the experiences and backgrounds of all children </w:t>
      </w:r>
      <w:r w:rsidR="00E52635">
        <w:rPr>
          <w:rFonts w:asciiTheme="minorHAnsi" w:hAnsiTheme="minorHAnsi" w:cstheme="minorHAnsi"/>
        </w:rPr>
        <w:t>in our multi-cultural society</w:t>
      </w:r>
      <w:r w:rsidR="009542EA">
        <w:rPr>
          <w:rFonts w:asciiTheme="minorHAnsi" w:hAnsiTheme="minorHAnsi" w:cstheme="minorHAnsi"/>
        </w:rPr>
        <w:t>.</w:t>
      </w:r>
    </w:p>
    <w:p w14:paraId="002AF2BB" w14:textId="01175F06" w:rsidR="00E52635" w:rsidRDefault="00D25598" w:rsidP="00E52635">
      <w:pPr>
        <w:pStyle w:val="ListParagraph"/>
        <w:numPr>
          <w:ilvl w:val="0"/>
          <w:numId w:val="29"/>
        </w:numPr>
        <w:tabs>
          <w:tab w:val="left" w:pos="5670"/>
        </w:tabs>
        <w:rPr>
          <w:rFonts w:asciiTheme="minorHAnsi" w:hAnsiTheme="minorHAnsi" w:cstheme="minorHAnsi"/>
        </w:rPr>
      </w:pPr>
      <w:r w:rsidRPr="00E52635">
        <w:rPr>
          <w:rFonts w:asciiTheme="minorHAnsi" w:hAnsiTheme="minorHAnsi" w:cstheme="minorHAnsi"/>
        </w:rPr>
        <w:t>Examining existing resources to ensure that stereotyped and outdated images and viewpoints of groups of peop</w:t>
      </w:r>
      <w:r w:rsidR="00E52635">
        <w:rPr>
          <w:rFonts w:asciiTheme="minorHAnsi" w:hAnsiTheme="minorHAnsi" w:cstheme="minorHAnsi"/>
        </w:rPr>
        <w:t>le are not being perpetuated</w:t>
      </w:r>
      <w:r w:rsidR="009542EA">
        <w:rPr>
          <w:rFonts w:asciiTheme="minorHAnsi" w:hAnsiTheme="minorHAnsi" w:cstheme="minorHAnsi"/>
        </w:rPr>
        <w:t>.</w:t>
      </w:r>
    </w:p>
    <w:p w14:paraId="38145BB2" w14:textId="09811605" w:rsidR="00E52635" w:rsidRDefault="00D25598" w:rsidP="00E52635">
      <w:pPr>
        <w:pStyle w:val="ListParagraph"/>
        <w:numPr>
          <w:ilvl w:val="0"/>
          <w:numId w:val="29"/>
        </w:numPr>
        <w:tabs>
          <w:tab w:val="left" w:pos="5670"/>
        </w:tabs>
        <w:rPr>
          <w:rFonts w:asciiTheme="minorHAnsi" w:hAnsiTheme="minorHAnsi" w:cstheme="minorHAnsi"/>
        </w:rPr>
      </w:pPr>
      <w:r w:rsidRPr="00E52635">
        <w:rPr>
          <w:rFonts w:asciiTheme="minorHAnsi" w:hAnsiTheme="minorHAnsi" w:cstheme="minorHAnsi"/>
        </w:rPr>
        <w:t>Exploring with the children at an appropriate level, issues of racism in a range of personal, community and global contexts and inviting them to develop strategies of promoting just</w:t>
      </w:r>
      <w:r w:rsidR="00E52635">
        <w:rPr>
          <w:rFonts w:asciiTheme="minorHAnsi" w:hAnsiTheme="minorHAnsi" w:cstheme="minorHAnsi"/>
        </w:rPr>
        <w:t>ice and challenging injustice</w:t>
      </w:r>
      <w:r w:rsidR="009542EA">
        <w:rPr>
          <w:rFonts w:asciiTheme="minorHAnsi" w:hAnsiTheme="minorHAnsi" w:cstheme="minorHAnsi"/>
        </w:rPr>
        <w:t>.</w:t>
      </w:r>
    </w:p>
    <w:p w14:paraId="52E8ADC0" w14:textId="71251609" w:rsidR="00E52635" w:rsidRDefault="00D25598" w:rsidP="00E52635">
      <w:pPr>
        <w:pStyle w:val="ListParagraph"/>
        <w:numPr>
          <w:ilvl w:val="0"/>
          <w:numId w:val="29"/>
        </w:numPr>
        <w:tabs>
          <w:tab w:val="left" w:pos="5670"/>
        </w:tabs>
        <w:rPr>
          <w:rFonts w:asciiTheme="minorHAnsi" w:hAnsiTheme="minorHAnsi" w:cstheme="minorHAnsi"/>
        </w:rPr>
      </w:pPr>
      <w:r w:rsidRPr="00E52635">
        <w:rPr>
          <w:rFonts w:asciiTheme="minorHAnsi" w:hAnsiTheme="minorHAnsi" w:cstheme="minorHAnsi"/>
        </w:rPr>
        <w:t>Encouraging co-operative and collaborative approaches to learning and ensuring that children’s cultural and linguistic experiences are reflected and built upo</w:t>
      </w:r>
      <w:r w:rsidR="00E52635">
        <w:rPr>
          <w:rFonts w:asciiTheme="minorHAnsi" w:hAnsiTheme="minorHAnsi" w:cstheme="minorHAnsi"/>
        </w:rPr>
        <w:t>n positively in the classroom</w:t>
      </w:r>
      <w:r w:rsidR="009542EA">
        <w:rPr>
          <w:rFonts w:asciiTheme="minorHAnsi" w:hAnsiTheme="minorHAnsi" w:cstheme="minorHAnsi"/>
        </w:rPr>
        <w:t>.</w:t>
      </w:r>
    </w:p>
    <w:p w14:paraId="6E9D9D73" w14:textId="77777777" w:rsidR="00E52635" w:rsidRDefault="00D25598" w:rsidP="00E52635">
      <w:pPr>
        <w:pStyle w:val="ListParagraph"/>
        <w:numPr>
          <w:ilvl w:val="0"/>
          <w:numId w:val="29"/>
        </w:numPr>
        <w:tabs>
          <w:tab w:val="left" w:pos="5670"/>
        </w:tabs>
        <w:rPr>
          <w:rFonts w:asciiTheme="minorHAnsi" w:hAnsiTheme="minorHAnsi" w:cstheme="minorHAnsi"/>
        </w:rPr>
      </w:pPr>
      <w:r w:rsidRPr="00E52635">
        <w:rPr>
          <w:rFonts w:asciiTheme="minorHAnsi" w:hAnsiTheme="minorHAnsi" w:cstheme="minorHAnsi"/>
        </w:rPr>
        <w:lastRenderedPageBreak/>
        <w:t>Having high expectations of all children and demonstrating our confidence in t</w:t>
      </w:r>
      <w:r w:rsidR="00E52635">
        <w:rPr>
          <w:rFonts w:asciiTheme="minorHAnsi" w:hAnsiTheme="minorHAnsi" w:cstheme="minorHAnsi"/>
        </w:rPr>
        <w:t>heir ability to achieve.</w:t>
      </w:r>
    </w:p>
    <w:p w14:paraId="518F3D49" w14:textId="77777777" w:rsidR="00E52635" w:rsidRDefault="00E52635" w:rsidP="00E52635">
      <w:pPr>
        <w:tabs>
          <w:tab w:val="left" w:pos="5670"/>
        </w:tabs>
        <w:rPr>
          <w:rFonts w:asciiTheme="minorHAnsi" w:hAnsiTheme="minorHAnsi" w:cstheme="minorHAnsi"/>
        </w:rPr>
      </w:pPr>
    </w:p>
    <w:p w14:paraId="637DD905" w14:textId="1A5BDF39" w:rsidR="00E52635" w:rsidRPr="00E52635" w:rsidRDefault="00E52635" w:rsidP="00E52635">
      <w:pPr>
        <w:tabs>
          <w:tab w:val="left" w:pos="5670"/>
        </w:tabs>
        <w:rPr>
          <w:rFonts w:asciiTheme="minorHAnsi" w:hAnsiTheme="minorHAnsi" w:cstheme="minorHAnsi"/>
          <w:u w:val="single"/>
        </w:rPr>
      </w:pPr>
      <w:r w:rsidRPr="00E52635">
        <w:rPr>
          <w:rFonts w:asciiTheme="minorHAnsi" w:hAnsiTheme="minorHAnsi" w:cstheme="minorHAnsi"/>
          <w:u w:val="single"/>
        </w:rPr>
        <w:t>The role of the pupil</w:t>
      </w:r>
    </w:p>
    <w:p w14:paraId="457368C8" w14:textId="6C64F431" w:rsidR="00E52635" w:rsidRDefault="00D25598" w:rsidP="00E52635">
      <w:pPr>
        <w:pStyle w:val="ListParagraph"/>
        <w:numPr>
          <w:ilvl w:val="0"/>
          <w:numId w:val="30"/>
        </w:numPr>
        <w:tabs>
          <w:tab w:val="left" w:pos="5670"/>
        </w:tabs>
        <w:rPr>
          <w:rFonts w:asciiTheme="minorHAnsi" w:hAnsiTheme="minorHAnsi" w:cstheme="minorHAnsi"/>
        </w:rPr>
      </w:pPr>
      <w:r w:rsidRPr="00E52635">
        <w:rPr>
          <w:rFonts w:asciiTheme="minorHAnsi" w:hAnsiTheme="minorHAnsi" w:cstheme="minorHAnsi"/>
        </w:rPr>
        <w:t>All pupils should adhere to our school’s behaviour policy. Pupils have a responsibility to r</w:t>
      </w:r>
      <w:r w:rsidR="00E52635" w:rsidRPr="00E52635">
        <w:rPr>
          <w:rFonts w:asciiTheme="minorHAnsi" w:hAnsiTheme="minorHAnsi" w:cstheme="minorHAnsi"/>
        </w:rPr>
        <w:t>eport any incidents of racism</w:t>
      </w:r>
      <w:r w:rsidR="006B756E">
        <w:rPr>
          <w:rFonts w:asciiTheme="minorHAnsi" w:hAnsiTheme="minorHAnsi" w:cstheme="minorHAnsi"/>
        </w:rPr>
        <w:t>.</w:t>
      </w:r>
    </w:p>
    <w:p w14:paraId="02419230" w14:textId="394C2407" w:rsidR="00D25598" w:rsidRPr="00E52635" w:rsidRDefault="00D25598" w:rsidP="00E52635">
      <w:pPr>
        <w:pStyle w:val="ListParagraph"/>
        <w:numPr>
          <w:ilvl w:val="0"/>
          <w:numId w:val="30"/>
        </w:numPr>
        <w:tabs>
          <w:tab w:val="left" w:pos="5670"/>
        </w:tabs>
        <w:rPr>
          <w:rFonts w:asciiTheme="minorHAnsi" w:hAnsiTheme="minorHAnsi" w:cstheme="minorHAnsi"/>
        </w:rPr>
      </w:pPr>
      <w:r w:rsidRPr="00E52635">
        <w:rPr>
          <w:rFonts w:asciiTheme="minorHAnsi" w:hAnsiTheme="minorHAnsi" w:cstheme="minorHAnsi"/>
        </w:rPr>
        <w:t>Pupils should ask for help from staff to diffuse a difficult situation. They should not retaliate but ask for help from staff</w:t>
      </w:r>
      <w:r w:rsidR="006B756E">
        <w:rPr>
          <w:rFonts w:asciiTheme="minorHAnsi" w:hAnsiTheme="minorHAnsi" w:cstheme="minorHAnsi"/>
        </w:rPr>
        <w:t>.</w:t>
      </w:r>
    </w:p>
    <w:p w14:paraId="3769D3B5" w14:textId="77777777" w:rsidR="00E52635" w:rsidRDefault="00E52635" w:rsidP="00931EB8">
      <w:pPr>
        <w:tabs>
          <w:tab w:val="left" w:pos="5670"/>
        </w:tabs>
        <w:rPr>
          <w:rFonts w:asciiTheme="minorHAnsi" w:hAnsiTheme="minorHAnsi" w:cstheme="minorHAnsi"/>
        </w:rPr>
      </w:pPr>
    </w:p>
    <w:p w14:paraId="1EC26E14" w14:textId="77777777" w:rsidR="00E52635" w:rsidRPr="00E52635" w:rsidRDefault="00E52635" w:rsidP="00931EB8">
      <w:pPr>
        <w:tabs>
          <w:tab w:val="left" w:pos="5670"/>
        </w:tabs>
        <w:rPr>
          <w:rFonts w:asciiTheme="minorHAnsi" w:hAnsiTheme="minorHAnsi" w:cstheme="minorHAnsi"/>
          <w:u w:val="single"/>
        </w:rPr>
      </w:pPr>
      <w:r w:rsidRPr="00E52635">
        <w:rPr>
          <w:rFonts w:asciiTheme="minorHAnsi" w:hAnsiTheme="minorHAnsi" w:cstheme="minorHAnsi"/>
          <w:u w:val="single"/>
        </w:rPr>
        <w:t>The role of the parent/carer</w:t>
      </w:r>
    </w:p>
    <w:p w14:paraId="5B302B97" w14:textId="55E136E0" w:rsidR="00E52635" w:rsidRDefault="00D25598" w:rsidP="00E52635">
      <w:pPr>
        <w:pStyle w:val="ListParagraph"/>
        <w:numPr>
          <w:ilvl w:val="0"/>
          <w:numId w:val="31"/>
        </w:numPr>
        <w:tabs>
          <w:tab w:val="left" w:pos="5670"/>
        </w:tabs>
        <w:rPr>
          <w:rFonts w:asciiTheme="minorHAnsi" w:hAnsiTheme="minorHAnsi" w:cstheme="minorHAnsi"/>
        </w:rPr>
      </w:pPr>
      <w:r w:rsidRPr="00E52635">
        <w:rPr>
          <w:rFonts w:asciiTheme="minorHAnsi" w:hAnsiTheme="minorHAnsi" w:cstheme="minorHAnsi"/>
        </w:rPr>
        <w:t>Parents/carers should support the school’s policy on anti-racism and will inform the school if they believe a rac</w:t>
      </w:r>
      <w:r w:rsidR="00E52635">
        <w:rPr>
          <w:rFonts w:asciiTheme="minorHAnsi" w:hAnsiTheme="minorHAnsi" w:cstheme="minorHAnsi"/>
        </w:rPr>
        <w:t>ist act has occurred at school</w:t>
      </w:r>
      <w:r w:rsidR="006B756E">
        <w:rPr>
          <w:rFonts w:asciiTheme="minorHAnsi" w:hAnsiTheme="minorHAnsi" w:cstheme="minorHAnsi"/>
        </w:rPr>
        <w:t>.</w:t>
      </w:r>
      <w:r w:rsidR="00E52635">
        <w:rPr>
          <w:rFonts w:asciiTheme="minorHAnsi" w:hAnsiTheme="minorHAnsi" w:cstheme="minorHAnsi"/>
        </w:rPr>
        <w:t xml:space="preserve"> </w:t>
      </w:r>
    </w:p>
    <w:p w14:paraId="78800BEF" w14:textId="77777777" w:rsidR="00E52635" w:rsidRDefault="00D25598" w:rsidP="00E52635">
      <w:pPr>
        <w:pStyle w:val="ListParagraph"/>
        <w:numPr>
          <w:ilvl w:val="0"/>
          <w:numId w:val="31"/>
        </w:numPr>
        <w:tabs>
          <w:tab w:val="left" w:pos="5670"/>
        </w:tabs>
        <w:rPr>
          <w:rFonts w:asciiTheme="minorHAnsi" w:hAnsiTheme="minorHAnsi" w:cstheme="minorHAnsi"/>
        </w:rPr>
      </w:pPr>
      <w:r w:rsidRPr="00E52635">
        <w:rPr>
          <w:rFonts w:asciiTheme="minorHAnsi" w:hAnsiTheme="minorHAnsi" w:cstheme="minorHAnsi"/>
        </w:rPr>
        <w:t>Parents/carers of a pupil who is responsible for racist conduct are encouraged to play an</w:t>
      </w:r>
      <w:r w:rsidR="00E52635">
        <w:rPr>
          <w:rFonts w:asciiTheme="minorHAnsi" w:hAnsiTheme="minorHAnsi" w:cstheme="minorHAnsi"/>
        </w:rPr>
        <w:t xml:space="preserve"> active role in dealing with it.</w:t>
      </w:r>
    </w:p>
    <w:p w14:paraId="163CAF89" w14:textId="77777777" w:rsidR="00E52635" w:rsidRDefault="00E52635" w:rsidP="00E52635">
      <w:pPr>
        <w:tabs>
          <w:tab w:val="left" w:pos="5670"/>
        </w:tabs>
        <w:rPr>
          <w:rFonts w:asciiTheme="minorHAnsi" w:hAnsiTheme="minorHAnsi" w:cstheme="minorHAnsi"/>
        </w:rPr>
      </w:pPr>
    </w:p>
    <w:p w14:paraId="472BCA7F" w14:textId="77777777" w:rsidR="00E52635" w:rsidRPr="00E52635" w:rsidRDefault="00E52635" w:rsidP="00E52635">
      <w:pPr>
        <w:tabs>
          <w:tab w:val="left" w:pos="5670"/>
        </w:tabs>
        <w:rPr>
          <w:rFonts w:asciiTheme="minorHAnsi" w:hAnsiTheme="minorHAnsi" w:cstheme="minorHAnsi"/>
          <w:u w:val="single"/>
        </w:rPr>
      </w:pPr>
      <w:r w:rsidRPr="00E52635">
        <w:rPr>
          <w:rFonts w:asciiTheme="minorHAnsi" w:hAnsiTheme="minorHAnsi" w:cstheme="minorHAnsi"/>
          <w:u w:val="single"/>
        </w:rPr>
        <w:t>The role of governors</w:t>
      </w:r>
    </w:p>
    <w:p w14:paraId="7C712BD4" w14:textId="0C63E55D" w:rsidR="00E52635" w:rsidRDefault="00D25598" w:rsidP="00E52635">
      <w:pPr>
        <w:pStyle w:val="ListParagraph"/>
        <w:numPr>
          <w:ilvl w:val="0"/>
          <w:numId w:val="32"/>
        </w:numPr>
        <w:tabs>
          <w:tab w:val="left" w:pos="5670"/>
        </w:tabs>
        <w:rPr>
          <w:rFonts w:asciiTheme="minorHAnsi" w:hAnsiTheme="minorHAnsi" w:cstheme="minorHAnsi"/>
        </w:rPr>
      </w:pPr>
      <w:r w:rsidRPr="00E52635">
        <w:rPr>
          <w:rFonts w:asciiTheme="minorHAnsi" w:hAnsiTheme="minorHAnsi" w:cstheme="minorHAnsi"/>
        </w:rPr>
        <w:t>The governors are responsible for monitor</w:t>
      </w:r>
      <w:r w:rsidR="00E52635">
        <w:rPr>
          <w:rFonts w:asciiTheme="minorHAnsi" w:hAnsiTheme="minorHAnsi" w:cstheme="minorHAnsi"/>
        </w:rPr>
        <w:t>ing and reviewing this policy</w:t>
      </w:r>
      <w:r w:rsidR="006B756E">
        <w:rPr>
          <w:rFonts w:asciiTheme="minorHAnsi" w:hAnsiTheme="minorHAnsi" w:cstheme="minorHAnsi"/>
        </w:rPr>
        <w:t>.</w:t>
      </w:r>
    </w:p>
    <w:p w14:paraId="6A171B4B" w14:textId="0AC7DF7D" w:rsidR="00E52635" w:rsidRDefault="00D25598" w:rsidP="00E52635">
      <w:pPr>
        <w:pStyle w:val="ListParagraph"/>
        <w:numPr>
          <w:ilvl w:val="0"/>
          <w:numId w:val="32"/>
        </w:numPr>
        <w:tabs>
          <w:tab w:val="left" w:pos="5670"/>
        </w:tabs>
        <w:rPr>
          <w:rFonts w:asciiTheme="minorHAnsi" w:hAnsiTheme="minorHAnsi" w:cstheme="minorHAnsi"/>
        </w:rPr>
      </w:pPr>
      <w:r w:rsidRPr="00E52635">
        <w:rPr>
          <w:rFonts w:asciiTheme="minorHAnsi" w:hAnsiTheme="minorHAnsi" w:cstheme="minorHAnsi"/>
        </w:rPr>
        <w:t>They will support the head teacher and staff in the implementation of thi</w:t>
      </w:r>
      <w:r w:rsidR="00E52635">
        <w:rPr>
          <w:rFonts w:asciiTheme="minorHAnsi" w:hAnsiTheme="minorHAnsi" w:cstheme="minorHAnsi"/>
        </w:rPr>
        <w:t>s policy</w:t>
      </w:r>
      <w:r w:rsidR="006B756E">
        <w:rPr>
          <w:rFonts w:asciiTheme="minorHAnsi" w:hAnsiTheme="minorHAnsi" w:cstheme="minorHAnsi"/>
        </w:rPr>
        <w:t>.</w:t>
      </w:r>
    </w:p>
    <w:p w14:paraId="5664A8FE" w14:textId="3E4DEE47" w:rsidR="00E52635" w:rsidRDefault="00D25598" w:rsidP="00E52635">
      <w:pPr>
        <w:pStyle w:val="ListParagraph"/>
        <w:numPr>
          <w:ilvl w:val="0"/>
          <w:numId w:val="32"/>
        </w:numPr>
        <w:tabs>
          <w:tab w:val="left" w:pos="5670"/>
        </w:tabs>
        <w:rPr>
          <w:rFonts w:asciiTheme="minorHAnsi" w:hAnsiTheme="minorHAnsi" w:cstheme="minorHAnsi"/>
        </w:rPr>
      </w:pPr>
      <w:r w:rsidRPr="00E52635">
        <w:rPr>
          <w:rFonts w:asciiTheme="minorHAnsi" w:hAnsiTheme="minorHAnsi" w:cstheme="minorHAnsi"/>
        </w:rPr>
        <w:t>They will be fully informed</w:t>
      </w:r>
      <w:r w:rsidR="00E52635">
        <w:rPr>
          <w:rFonts w:asciiTheme="minorHAnsi" w:hAnsiTheme="minorHAnsi" w:cstheme="minorHAnsi"/>
        </w:rPr>
        <w:t xml:space="preserve"> on matters concerning racism</w:t>
      </w:r>
      <w:r w:rsidR="006B756E">
        <w:rPr>
          <w:rFonts w:asciiTheme="minorHAnsi" w:hAnsiTheme="minorHAnsi" w:cstheme="minorHAnsi"/>
        </w:rPr>
        <w:t>.</w:t>
      </w:r>
    </w:p>
    <w:p w14:paraId="23C2CDFA" w14:textId="236DB901" w:rsidR="00D25598" w:rsidRPr="00E52635" w:rsidRDefault="00D25598" w:rsidP="00E52635">
      <w:pPr>
        <w:pStyle w:val="ListParagraph"/>
        <w:numPr>
          <w:ilvl w:val="0"/>
          <w:numId w:val="32"/>
        </w:numPr>
        <w:tabs>
          <w:tab w:val="left" w:pos="5670"/>
        </w:tabs>
        <w:rPr>
          <w:rFonts w:asciiTheme="minorHAnsi" w:hAnsiTheme="minorHAnsi" w:cstheme="minorHAnsi"/>
        </w:rPr>
      </w:pPr>
      <w:r w:rsidRPr="00E52635">
        <w:rPr>
          <w:rFonts w:asciiTheme="minorHAnsi" w:hAnsiTheme="minorHAnsi" w:cstheme="minorHAnsi"/>
        </w:rPr>
        <w:t>They will regularly monitor incident reports and actions taken</w:t>
      </w:r>
      <w:r w:rsidR="006B756E">
        <w:rPr>
          <w:rFonts w:asciiTheme="minorHAnsi" w:hAnsiTheme="minorHAnsi" w:cstheme="minorHAnsi"/>
        </w:rPr>
        <w:t>.</w:t>
      </w:r>
    </w:p>
    <w:p w14:paraId="6BFEC51B" w14:textId="47A20BA0" w:rsidR="00D25598" w:rsidRDefault="00D25598" w:rsidP="00931EB8">
      <w:pPr>
        <w:tabs>
          <w:tab w:val="left" w:pos="5670"/>
        </w:tabs>
        <w:rPr>
          <w:rFonts w:asciiTheme="minorHAnsi" w:hAnsiTheme="minorHAnsi" w:cstheme="minorHAnsi"/>
        </w:rPr>
      </w:pPr>
    </w:p>
    <w:p w14:paraId="29FDDB17" w14:textId="77777777" w:rsidR="00035527" w:rsidRDefault="00035527" w:rsidP="00D25598">
      <w:pPr>
        <w:tabs>
          <w:tab w:val="left" w:pos="5670"/>
        </w:tabs>
        <w:rPr>
          <w:rFonts w:asciiTheme="minorHAnsi" w:hAnsiTheme="minorHAnsi" w:cstheme="minorHAnsi"/>
          <w:b/>
          <w:bCs/>
          <w:u w:val="single"/>
        </w:rPr>
      </w:pPr>
    </w:p>
    <w:p w14:paraId="558CC12C" w14:textId="77777777" w:rsidR="00035527" w:rsidRDefault="00035527" w:rsidP="00D25598">
      <w:pPr>
        <w:tabs>
          <w:tab w:val="left" w:pos="5670"/>
        </w:tabs>
        <w:rPr>
          <w:rFonts w:asciiTheme="minorHAnsi" w:hAnsiTheme="minorHAnsi" w:cstheme="minorHAnsi"/>
          <w:b/>
          <w:bCs/>
          <w:u w:val="single"/>
        </w:rPr>
      </w:pPr>
    </w:p>
    <w:p w14:paraId="58E1D354" w14:textId="77777777" w:rsidR="00035527" w:rsidRDefault="00035527" w:rsidP="00D25598">
      <w:pPr>
        <w:tabs>
          <w:tab w:val="left" w:pos="5670"/>
        </w:tabs>
        <w:rPr>
          <w:rFonts w:asciiTheme="minorHAnsi" w:hAnsiTheme="minorHAnsi" w:cstheme="minorHAnsi"/>
          <w:b/>
          <w:bCs/>
          <w:u w:val="single"/>
        </w:rPr>
      </w:pPr>
    </w:p>
    <w:p w14:paraId="2064F323" w14:textId="6007F8A7" w:rsidR="00035527" w:rsidRDefault="00035527" w:rsidP="00D25598">
      <w:pPr>
        <w:tabs>
          <w:tab w:val="left" w:pos="5670"/>
        </w:tabs>
        <w:rPr>
          <w:rFonts w:asciiTheme="minorHAnsi" w:hAnsiTheme="minorHAnsi" w:cstheme="minorHAnsi"/>
          <w:b/>
          <w:bCs/>
          <w:u w:val="single"/>
        </w:rPr>
      </w:pPr>
    </w:p>
    <w:p w14:paraId="2CDB119C" w14:textId="286A9BC7" w:rsidR="009A53D1" w:rsidRDefault="009A53D1" w:rsidP="00D25598">
      <w:pPr>
        <w:tabs>
          <w:tab w:val="left" w:pos="5670"/>
        </w:tabs>
        <w:rPr>
          <w:rFonts w:asciiTheme="minorHAnsi" w:hAnsiTheme="minorHAnsi" w:cstheme="minorHAnsi"/>
          <w:b/>
          <w:bCs/>
          <w:u w:val="single"/>
        </w:rPr>
      </w:pPr>
    </w:p>
    <w:p w14:paraId="1CE6F8BD" w14:textId="7C775E61" w:rsidR="009A53D1" w:rsidRDefault="009A53D1" w:rsidP="00D25598">
      <w:pPr>
        <w:tabs>
          <w:tab w:val="left" w:pos="5670"/>
        </w:tabs>
        <w:rPr>
          <w:rFonts w:asciiTheme="minorHAnsi" w:hAnsiTheme="minorHAnsi" w:cstheme="minorHAnsi"/>
          <w:b/>
          <w:bCs/>
          <w:u w:val="single"/>
        </w:rPr>
      </w:pPr>
    </w:p>
    <w:p w14:paraId="0A6CBD02" w14:textId="2C0CF473" w:rsidR="009A53D1" w:rsidRDefault="009A53D1" w:rsidP="00D25598">
      <w:pPr>
        <w:tabs>
          <w:tab w:val="left" w:pos="5670"/>
        </w:tabs>
        <w:rPr>
          <w:rFonts w:asciiTheme="minorHAnsi" w:hAnsiTheme="minorHAnsi" w:cstheme="minorHAnsi"/>
          <w:b/>
          <w:bCs/>
          <w:u w:val="single"/>
        </w:rPr>
      </w:pPr>
    </w:p>
    <w:p w14:paraId="080AB426" w14:textId="08AC393D" w:rsidR="009A53D1" w:rsidRDefault="009A53D1" w:rsidP="00D25598">
      <w:pPr>
        <w:tabs>
          <w:tab w:val="left" w:pos="5670"/>
        </w:tabs>
        <w:rPr>
          <w:rFonts w:asciiTheme="minorHAnsi" w:hAnsiTheme="minorHAnsi" w:cstheme="minorHAnsi"/>
          <w:b/>
          <w:bCs/>
          <w:u w:val="single"/>
        </w:rPr>
      </w:pPr>
    </w:p>
    <w:p w14:paraId="521C8AFD" w14:textId="27FB0351" w:rsidR="009A53D1" w:rsidRDefault="009A53D1" w:rsidP="00D25598">
      <w:pPr>
        <w:tabs>
          <w:tab w:val="left" w:pos="5670"/>
        </w:tabs>
        <w:rPr>
          <w:rFonts w:asciiTheme="minorHAnsi" w:hAnsiTheme="minorHAnsi" w:cstheme="minorHAnsi"/>
          <w:b/>
          <w:bCs/>
          <w:u w:val="single"/>
        </w:rPr>
      </w:pPr>
    </w:p>
    <w:p w14:paraId="63BB0162" w14:textId="21BE2C3B" w:rsidR="009A53D1" w:rsidRDefault="009A53D1" w:rsidP="00D25598">
      <w:pPr>
        <w:tabs>
          <w:tab w:val="left" w:pos="5670"/>
        </w:tabs>
        <w:rPr>
          <w:rFonts w:asciiTheme="minorHAnsi" w:hAnsiTheme="minorHAnsi" w:cstheme="minorHAnsi"/>
          <w:b/>
          <w:bCs/>
          <w:u w:val="single"/>
        </w:rPr>
      </w:pPr>
    </w:p>
    <w:p w14:paraId="17B38A5C" w14:textId="4D250A2F" w:rsidR="009A53D1" w:rsidRDefault="009A53D1" w:rsidP="00D25598">
      <w:pPr>
        <w:tabs>
          <w:tab w:val="left" w:pos="5670"/>
        </w:tabs>
        <w:rPr>
          <w:rFonts w:asciiTheme="minorHAnsi" w:hAnsiTheme="minorHAnsi" w:cstheme="minorHAnsi"/>
          <w:b/>
          <w:bCs/>
          <w:u w:val="single"/>
        </w:rPr>
      </w:pPr>
    </w:p>
    <w:p w14:paraId="21047874" w14:textId="403716F9" w:rsidR="009A53D1" w:rsidRDefault="009A53D1" w:rsidP="00D25598">
      <w:pPr>
        <w:tabs>
          <w:tab w:val="left" w:pos="5670"/>
        </w:tabs>
        <w:rPr>
          <w:rFonts w:asciiTheme="minorHAnsi" w:hAnsiTheme="minorHAnsi" w:cstheme="minorHAnsi"/>
          <w:b/>
          <w:bCs/>
          <w:u w:val="single"/>
        </w:rPr>
      </w:pPr>
    </w:p>
    <w:p w14:paraId="1C7919FD" w14:textId="292D4E52" w:rsidR="009A53D1" w:rsidRDefault="009A53D1" w:rsidP="00D25598">
      <w:pPr>
        <w:tabs>
          <w:tab w:val="left" w:pos="5670"/>
        </w:tabs>
        <w:rPr>
          <w:rFonts w:asciiTheme="minorHAnsi" w:hAnsiTheme="minorHAnsi" w:cstheme="minorHAnsi"/>
          <w:b/>
          <w:bCs/>
          <w:u w:val="single"/>
        </w:rPr>
      </w:pPr>
    </w:p>
    <w:p w14:paraId="4A226027" w14:textId="28FA2C52" w:rsidR="009A53D1" w:rsidRDefault="009A53D1" w:rsidP="00D25598">
      <w:pPr>
        <w:tabs>
          <w:tab w:val="left" w:pos="5670"/>
        </w:tabs>
        <w:rPr>
          <w:rFonts w:asciiTheme="minorHAnsi" w:hAnsiTheme="minorHAnsi" w:cstheme="minorHAnsi"/>
          <w:b/>
          <w:bCs/>
          <w:u w:val="single"/>
        </w:rPr>
      </w:pPr>
    </w:p>
    <w:p w14:paraId="20831777" w14:textId="6DE29AF3" w:rsidR="009A53D1" w:rsidRDefault="009A53D1" w:rsidP="00D25598">
      <w:pPr>
        <w:tabs>
          <w:tab w:val="left" w:pos="5670"/>
        </w:tabs>
        <w:rPr>
          <w:rFonts w:asciiTheme="minorHAnsi" w:hAnsiTheme="minorHAnsi" w:cstheme="minorHAnsi"/>
          <w:b/>
          <w:bCs/>
          <w:u w:val="single"/>
        </w:rPr>
      </w:pPr>
    </w:p>
    <w:p w14:paraId="295F3D76" w14:textId="2BD940C6" w:rsidR="009A53D1" w:rsidRDefault="009A53D1" w:rsidP="00D25598">
      <w:pPr>
        <w:tabs>
          <w:tab w:val="left" w:pos="5670"/>
        </w:tabs>
        <w:rPr>
          <w:rFonts w:asciiTheme="minorHAnsi" w:hAnsiTheme="minorHAnsi" w:cstheme="minorHAnsi"/>
          <w:b/>
          <w:bCs/>
          <w:u w:val="single"/>
        </w:rPr>
      </w:pPr>
    </w:p>
    <w:p w14:paraId="4896C877" w14:textId="488AE7AC" w:rsidR="009A53D1" w:rsidRDefault="009A53D1" w:rsidP="00D25598">
      <w:pPr>
        <w:tabs>
          <w:tab w:val="left" w:pos="5670"/>
        </w:tabs>
        <w:rPr>
          <w:rFonts w:asciiTheme="minorHAnsi" w:hAnsiTheme="minorHAnsi" w:cstheme="minorHAnsi"/>
          <w:b/>
          <w:bCs/>
          <w:u w:val="single"/>
        </w:rPr>
      </w:pPr>
    </w:p>
    <w:p w14:paraId="13E6912C" w14:textId="02842B1E" w:rsidR="009A53D1" w:rsidRDefault="009A53D1" w:rsidP="00D25598">
      <w:pPr>
        <w:tabs>
          <w:tab w:val="left" w:pos="5670"/>
        </w:tabs>
        <w:rPr>
          <w:rFonts w:asciiTheme="minorHAnsi" w:hAnsiTheme="minorHAnsi" w:cstheme="minorHAnsi"/>
          <w:b/>
          <w:bCs/>
          <w:u w:val="single"/>
        </w:rPr>
      </w:pPr>
    </w:p>
    <w:p w14:paraId="2376BF2B" w14:textId="13AA8D59" w:rsidR="009A53D1" w:rsidRDefault="009A53D1" w:rsidP="00D25598">
      <w:pPr>
        <w:tabs>
          <w:tab w:val="left" w:pos="5670"/>
        </w:tabs>
        <w:rPr>
          <w:rFonts w:asciiTheme="minorHAnsi" w:hAnsiTheme="minorHAnsi" w:cstheme="minorHAnsi"/>
          <w:b/>
          <w:bCs/>
          <w:u w:val="single"/>
        </w:rPr>
      </w:pPr>
    </w:p>
    <w:p w14:paraId="10FD5B50" w14:textId="29576963" w:rsidR="009A53D1" w:rsidRDefault="009A53D1" w:rsidP="00D25598">
      <w:pPr>
        <w:tabs>
          <w:tab w:val="left" w:pos="5670"/>
        </w:tabs>
        <w:rPr>
          <w:rFonts w:asciiTheme="minorHAnsi" w:hAnsiTheme="minorHAnsi" w:cstheme="minorHAnsi"/>
          <w:b/>
          <w:bCs/>
          <w:u w:val="single"/>
        </w:rPr>
      </w:pPr>
    </w:p>
    <w:p w14:paraId="1972CFC9" w14:textId="20BFF8EF" w:rsidR="009A53D1" w:rsidRDefault="009A53D1" w:rsidP="00D25598">
      <w:pPr>
        <w:tabs>
          <w:tab w:val="left" w:pos="5670"/>
        </w:tabs>
        <w:rPr>
          <w:rFonts w:asciiTheme="minorHAnsi" w:hAnsiTheme="minorHAnsi" w:cstheme="minorHAnsi"/>
          <w:b/>
          <w:bCs/>
          <w:u w:val="single"/>
        </w:rPr>
      </w:pPr>
    </w:p>
    <w:p w14:paraId="7FBDB83F" w14:textId="74E5698C" w:rsidR="009A53D1" w:rsidRDefault="009A53D1" w:rsidP="00D25598">
      <w:pPr>
        <w:tabs>
          <w:tab w:val="left" w:pos="5670"/>
        </w:tabs>
        <w:rPr>
          <w:rFonts w:asciiTheme="minorHAnsi" w:hAnsiTheme="minorHAnsi" w:cstheme="minorHAnsi"/>
          <w:b/>
          <w:bCs/>
          <w:u w:val="single"/>
        </w:rPr>
      </w:pPr>
    </w:p>
    <w:p w14:paraId="200F0803" w14:textId="05722DD8" w:rsidR="009A53D1" w:rsidRDefault="009A53D1" w:rsidP="00D25598">
      <w:pPr>
        <w:tabs>
          <w:tab w:val="left" w:pos="5670"/>
        </w:tabs>
        <w:rPr>
          <w:rFonts w:asciiTheme="minorHAnsi" w:hAnsiTheme="minorHAnsi" w:cstheme="minorHAnsi"/>
          <w:b/>
          <w:bCs/>
          <w:u w:val="single"/>
        </w:rPr>
      </w:pPr>
    </w:p>
    <w:p w14:paraId="08557297" w14:textId="72AAFD01" w:rsidR="009A53D1" w:rsidRDefault="009A53D1" w:rsidP="00D25598">
      <w:pPr>
        <w:tabs>
          <w:tab w:val="left" w:pos="5670"/>
        </w:tabs>
        <w:rPr>
          <w:rFonts w:asciiTheme="minorHAnsi" w:hAnsiTheme="minorHAnsi" w:cstheme="minorHAnsi"/>
          <w:b/>
          <w:bCs/>
          <w:u w:val="single"/>
        </w:rPr>
      </w:pPr>
    </w:p>
    <w:p w14:paraId="24B8F737" w14:textId="4B21368D" w:rsidR="009A53D1" w:rsidRDefault="009A53D1" w:rsidP="00D25598">
      <w:pPr>
        <w:tabs>
          <w:tab w:val="left" w:pos="5670"/>
        </w:tabs>
        <w:rPr>
          <w:rFonts w:asciiTheme="minorHAnsi" w:hAnsiTheme="minorHAnsi" w:cstheme="minorHAnsi"/>
          <w:b/>
          <w:bCs/>
          <w:u w:val="single"/>
        </w:rPr>
      </w:pPr>
    </w:p>
    <w:p w14:paraId="543699F6" w14:textId="6C336948" w:rsidR="009A53D1" w:rsidRDefault="009A53D1" w:rsidP="00D25598">
      <w:pPr>
        <w:tabs>
          <w:tab w:val="left" w:pos="5670"/>
        </w:tabs>
        <w:rPr>
          <w:rFonts w:asciiTheme="minorHAnsi" w:hAnsiTheme="minorHAnsi" w:cstheme="minorHAnsi"/>
          <w:b/>
          <w:bCs/>
          <w:u w:val="single"/>
        </w:rPr>
      </w:pPr>
    </w:p>
    <w:p w14:paraId="0B5ADBF5" w14:textId="4D0CD9DB" w:rsidR="009A53D1" w:rsidRDefault="009A53D1" w:rsidP="00D25598">
      <w:pPr>
        <w:tabs>
          <w:tab w:val="left" w:pos="5670"/>
        </w:tabs>
        <w:rPr>
          <w:rFonts w:asciiTheme="minorHAnsi" w:hAnsiTheme="minorHAnsi" w:cstheme="minorHAnsi"/>
          <w:b/>
          <w:bCs/>
          <w:u w:val="single"/>
        </w:rPr>
      </w:pPr>
    </w:p>
    <w:p w14:paraId="284D35F7" w14:textId="58E5E8F3" w:rsidR="009A53D1" w:rsidRDefault="009A53D1" w:rsidP="00D25598">
      <w:pPr>
        <w:tabs>
          <w:tab w:val="left" w:pos="5670"/>
        </w:tabs>
        <w:rPr>
          <w:rFonts w:asciiTheme="minorHAnsi" w:hAnsiTheme="minorHAnsi" w:cstheme="minorHAnsi"/>
          <w:b/>
          <w:bCs/>
          <w:u w:val="single"/>
        </w:rPr>
      </w:pPr>
    </w:p>
    <w:p w14:paraId="07269244" w14:textId="7DDE3209" w:rsidR="009A53D1" w:rsidRDefault="009A53D1" w:rsidP="00D25598">
      <w:pPr>
        <w:tabs>
          <w:tab w:val="left" w:pos="5670"/>
        </w:tabs>
        <w:rPr>
          <w:rFonts w:asciiTheme="minorHAnsi" w:hAnsiTheme="minorHAnsi" w:cstheme="minorHAnsi"/>
          <w:b/>
          <w:bCs/>
          <w:u w:val="single"/>
        </w:rPr>
      </w:pPr>
      <w:r>
        <w:rPr>
          <w:rFonts w:asciiTheme="minorHAnsi" w:hAnsiTheme="minorHAnsi" w:cstheme="minorHAnsi"/>
          <w:b/>
          <w:bCs/>
          <w:u w:val="single"/>
        </w:rPr>
        <w:t>Appendix 1</w:t>
      </w:r>
    </w:p>
    <w:p w14:paraId="50328798" w14:textId="2F8F432F" w:rsidR="009A53D1" w:rsidRDefault="009A53D1" w:rsidP="00D25598">
      <w:pPr>
        <w:tabs>
          <w:tab w:val="left" w:pos="5670"/>
        </w:tabs>
        <w:rPr>
          <w:rFonts w:asciiTheme="minorHAnsi" w:hAnsiTheme="minorHAnsi" w:cstheme="minorHAnsi"/>
          <w:b/>
          <w:bCs/>
          <w:u w:val="single"/>
        </w:rPr>
      </w:pPr>
    </w:p>
    <w:p w14:paraId="26113F96" w14:textId="5B46E9CA" w:rsidR="009A53D1" w:rsidRDefault="00D948D5" w:rsidP="00D25598">
      <w:pPr>
        <w:tabs>
          <w:tab w:val="left" w:pos="5670"/>
        </w:tabs>
        <w:rPr>
          <w:rFonts w:asciiTheme="minorHAnsi" w:hAnsiTheme="minorHAnsi" w:cstheme="minorHAnsi"/>
          <w:b/>
          <w:bCs/>
          <w:u w:val="single"/>
        </w:rPr>
      </w:pPr>
      <w:r w:rsidRPr="00D948D5">
        <w:rPr>
          <w:rFonts w:asciiTheme="minorHAnsi" w:hAnsiTheme="minorHAnsi" w:cstheme="minorHAnsi"/>
          <w:bCs/>
        </w:rPr>
        <w:drawing>
          <wp:inline distT="0" distB="0" distL="0" distR="0" wp14:anchorId="77193B09" wp14:editId="3E2AD7F0">
            <wp:extent cx="5710813" cy="4049486"/>
            <wp:effectExtent l="0" t="0" r="444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586" cy="4061379"/>
                    </a:xfrm>
                    <a:prstGeom prst="rect">
                      <a:avLst/>
                    </a:prstGeom>
                  </pic:spPr>
                </pic:pic>
              </a:graphicData>
            </a:graphic>
          </wp:inline>
        </w:drawing>
      </w:r>
    </w:p>
    <w:p w14:paraId="6A111FA5" w14:textId="7A4DF77E" w:rsidR="00035527" w:rsidRDefault="00D948D5" w:rsidP="00D25598">
      <w:pPr>
        <w:tabs>
          <w:tab w:val="left" w:pos="5670"/>
        </w:tabs>
        <w:rPr>
          <w:rFonts w:asciiTheme="minorHAnsi" w:hAnsiTheme="minorHAnsi" w:cstheme="minorHAnsi"/>
          <w:b/>
          <w:bCs/>
          <w:u w:val="single"/>
        </w:rPr>
      </w:pPr>
      <w:r w:rsidRPr="00D948D5">
        <w:rPr>
          <w:rFonts w:asciiTheme="minorHAnsi" w:hAnsiTheme="minorHAnsi" w:cstheme="minorHAnsi"/>
          <w:bCs/>
        </w:rPr>
        <w:drawing>
          <wp:anchor distT="0" distB="0" distL="114300" distR="114300" simplePos="0" relativeHeight="251658240" behindDoc="0" locked="0" layoutInCell="1" allowOverlap="1" wp14:anchorId="0F477A50" wp14:editId="53BCE539">
            <wp:simplePos x="0" y="0"/>
            <wp:positionH relativeFrom="margin">
              <wp:align>left</wp:align>
            </wp:positionH>
            <wp:positionV relativeFrom="paragraph">
              <wp:posOffset>15240</wp:posOffset>
            </wp:positionV>
            <wp:extent cx="5736590" cy="408495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6590" cy="4084955"/>
                    </a:xfrm>
                    <a:prstGeom prst="rect">
                      <a:avLst/>
                    </a:prstGeom>
                  </pic:spPr>
                </pic:pic>
              </a:graphicData>
            </a:graphic>
          </wp:anchor>
        </w:drawing>
      </w:r>
    </w:p>
    <w:p w14:paraId="5D05EED5" w14:textId="39D1B3C4" w:rsidR="00035527" w:rsidRDefault="00035527" w:rsidP="00D25598">
      <w:pPr>
        <w:tabs>
          <w:tab w:val="left" w:pos="5670"/>
        </w:tabs>
        <w:rPr>
          <w:rFonts w:asciiTheme="minorHAnsi" w:hAnsiTheme="minorHAnsi" w:cstheme="minorHAnsi"/>
          <w:b/>
          <w:bCs/>
          <w:u w:val="single"/>
        </w:rPr>
      </w:pPr>
    </w:p>
    <w:p w14:paraId="7181F3DA" w14:textId="3720A45B" w:rsidR="00035527" w:rsidRDefault="00035527" w:rsidP="00D25598">
      <w:pPr>
        <w:tabs>
          <w:tab w:val="left" w:pos="5670"/>
        </w:tabs>
        <w:rPr>
          <w:rFonts w:asciiTheme="minorHAnsi" w:hAnsiTheme="minorHAnsi" w:cstheme="minorHAnsi"/>
          <w:b/>
          <w:bCs/>
          <w:u w:val="single"/>
        </w:rPr>
      </w:pPr>
    </w:p>
    <w:p w14:paraId="6E421A3F" w14:textId="77777777" w:rsidR="00035527" w:rsidRDefault="00035527" w:rsidP="00D25598">
      <w:pPr>
        <w:tabs>
          <w:tab w:val="left" w:pos="5670"/>
        </w:tabs>
        <w:rPr>
          <w:rFonts w:asciiTheme="minorHAnsi" w:hAnsiTheme="minorHAnsi" w:cstheme="minorHAnsi"/>
          <w:b/>
          <w:bCs/>
          <w:u w:val="single"/>
        </w:rPr>
      </w:pPr>
    </w:p>
    <w:p w14:paraId="6807EB95" w14:textId="77777777" w:rsidR="00035527" w:rsidRDefault="00035527" w:rsidP="00D25598">
      <w:pPr>
        <w:tabs>
          <w:tab w:val="left" w:pos="5670"/>
        </w:tabs>
        <w:rPr>
          <w:rFonts w:asciiTheme="minorHAnsi" w:hAnsiTheme="minorHAnsi" w:cstheme="minorHAnsi"/>
          <w:b/>
          <w:bCs/>
          <w:u w:val="single"/>
        </w:rPr>
      </w:pPr>
    </w:p>
    <w:p w14:paraId="33FF3F1B" w14:textId="77777777" w:rsidR="00035527" w:rsidRDefault="00035527" w:rsidP="00D25598">
      <w:pPr>
        <w:tabs>
          <w:tab w:val="left" w:pos="5670"/>
        </w:tabs>
        <w:rPr>
          <w:rFonts w:asciiTheme="minorHAnsi" w:hAnsiTheme="minorHAnsi" w:cstheme="minorHAnsi"/>
          <w:b/>
          <w:bCs/>
          <w:u w:val="single"/>
        </w:rPr>
      </w:pPr>
    </w:p>
    <w:p w14:paraId="7008DCE1" w14:textId="77777777" w:rsidR="00035527" w:rsidRDefault="00035527" w:rsidP="00D25598">
      <w:pPr>
        <w:tabs>
          <w:tab w:val="left" w:pos="5670"/>
        </w:tabs>
        <w:rPr>
          <w:rFonts w:asciiTheme="minorHAnsi" w:hAnsiTheme="minorHAnsi" w:cstheme="minorHAnsi"/>
          <w:b/>
          <w:bCs/>
          <w:u w:val="single"/>
        </w:rPr>
      </w:pPr>
    </w:p>
    <w:p w14:paraId="325805DC" w14:textId="77777777" w:rsidR="00035527" w:rsidRDefault="00035527" w:rsidP="00D25598">
      <w:pPr>
        <w:tabs>
          <w:tab w:val="left" w:pos="5670"/>
        </w:tabs>
        <w:rPr>
          <w:rFonts w:asciiTheme="minorHAnsi" w:hAnsiTheme="minorHAnsi" w:cstheme="minorHAnsi"/>
          <w:b/>
          <w:bCs/>
          <w:u w:val="single"/>
        </w:rPr>
      </w:pPr>
    </w:p>
    <w:p w14:paraId="34CA37E5" w14:textId="77777777" w:rsidR="00035527" w:rsidRDefault="00035527" w:rsidP="00D25598">
      <w:pPr>
        <w:tabs>
          <w:tab w:val="left" w:pos="5670"/>
        </w:tabs>
        <w:rPr>
          <w:rFonts w:asciiTheme="minorHAnsi" w:hAnsiTheme="minorHAnsi" w:cstheme="minorHAnsi"/>
          <w:b/>
          <w:bCs/>
          <w:u w:val="single"/>
        </w:rPr>
      </w:pPr>
    </w:p>
    <w:p w14:paraId="47D88D6F" w14:textId="77777777" w:rsidR="00035527" w:rsidRDefault="00035527" w:rsidP="00D25598">
      <w:pPr>
        <w:tabs>
          <w:tab w:val="left" w:pos="5670"/>
        </w:tabs>
        <w:rPr>
          <w:rFonts w:asciiTheme="minorHAnsi" w:hAnsiTheme="minorHAnsi" w:cstheme="minorHAnsi"/>
          <w:b/>
          <w:bCs/>
          <w:u w:val="single"/>
        </w:rPr>
      </w:pPr>
    </w:p>
    <w:p w14:paraId="0112274F" w14:textId="77777777" w:rsidR="00035527" w:rsidRDefault="00035527" w:rsidP="00D25598">
      <w:pPr>
        <w:tabs>
          <w:tab w:val="left" w:pos="5670"/>
        </w:tabs>
        <w:rPr>
          <w:rFonts w:asciiTheme="minorHAnsi" w:hAnsiTheme="minorHAnsi" w:cstheme="minorHAnsi"/>
          <w:b/>
          <w:bCs/>
          <w:u w:val="single"/>
        </w:rPr>
      </w:pPr>
      <w:bookmarkStart w:id="0" w:name="_GoBack"/>
      <w:bookmarkEnd w:id="0"/>
    </w:p>
    <w:p w14:paraId="12B1A7BF" w14:textId="77777777" w:rsidR="00035527" w:rsidRDefault="00035527" w:rsidP="00D25598">
      <w:pPr>
        <w:tabs>
          <w:tab w:val="left" w:pos="5670"/>
        </w:tabs>
        <w:rPr>
          <w:rFonts w:asciiTheme="minorHAnsi" w:hAnsiTheme="minorHAnsi" w:cstheme="minorHAnsi"/>
          <w:b/>
          <w:bCs/>
          <w:u w:val="single"/>
        </w:rPr>
      </w:pPr>
    </w:p>
    <w:p w14:paraId="75960808" w14:textId="77777777" w:rsidR="00035527" w:rsidRDefault="00035527" w:rsidP="00D25598">
      <w:pPr>
        <w:tabs>
          <w:tab w:val="left" w:pos="5670"/>
        </w:tabs>
        <w:rPr>
          <w:rFonts w:asciiTheme="minorHAnsi" w:hAnsiTheme="minorHAnsi" w:cstheme="minorHAnsi"/>
          <w:b/>
          <w:bCs/>
          <w:u w:val="single"/>
        </w:rPr>
      </w:pPr>
    </w:p>
    <w:p w14:paraId="2C50CC19" w14:textId="77777777" w:rsidR="00035527" w:rsidRDefault="00035527" w:rsidP="00D25598">
      <w:pPr>
        <w:tabs>
          <w:tab w:val="left" w:pos="5670"/>
        </w:tabs>
        <w:rPr>
          <w:rFonts w:asciiTheme="minorHAnsi" w:hAnsiTheme="minorHAnsi" w:cstheme="minorHAnsi"/>
          <w:b/>
          <w:bCs/>
          <w:u w:val="single"/>
        </w:rPr>
      </w:pPr>
    </w:p>
    <w:p w14:paraId="3FE925D9" w14:textId="77777777" w:rsidR="00035527" w:rsidRDefault="00035527" w:rsidP="00D25598">
      <w:pPr>
        <w:tabs>
          <w:tab w:val="left" w:pos="5670"/>
        </w:tabs>
        <w:rPr>
          <w:rFonts w:asciiTheme="minorHAnsi" w:hAnsiTheme="minorHAnsi" w:cstheme="minorHAnsi"/>
          <w:b/>
          <w:bCs/>
          <w:u w:val="single"/>
        </w:rPr>
      </w:pPr>
    </w:p>
    <w:p w14:paraId="0D325DBB" w14:textId="77777777" w:rsidR="00035527" w:rsidRDefault="00035527" w:rsidP="00D25598">
      <w:pPr>
        <w:tabs>
          <w:tab w:val="left" w:pos="5670"/>
        </w:tabs>
        <w:rPr>
          <w:rFonts w:asciiTheme="minorHAnsi" w:hAnsiTheme="minorHAnsi" w:cstheme="minorHAnsi"/>
          <w:b/>
          <w:bCs/>
          <w:u w:val="single"/>
        </w:rPr>
      </w:pPr>
    </w:p>
    <w:p w14:paraId="6ACED706" w14:textId="77777777" w:rsidR="00035527" w:rsidRDefault="00035527" w:rsidP="00D25598">
      <w:pPr>
        <w:tabs>
          <w:tab w:val="left" w:pos="5670"/>
        </w:tabs>
        <w:rPr>
          <w:rFonts w:asciiTheme="minorHAnsi" w:hAnsiTheme="minorHAnsi" w:cstheme="minorHAnsi"/>
          <w:b/>
          <w:bCs/>
          <w:u w:val="single"/>
        </w:rPr>
      </w:pPr>
    </w:p>
    <w:p w14:paraId="359D370E" w14:textId="77777777" w:rsidR="00035527" w:rsidRDefault="00035527" w:rsidP="00D25598">
      <w:pPr>
        <w:tabs>
          <w:tab w:val="left" w:pos="5670"/>
        </w:tabs>
        <w:rPr>
          <w:rFonts w:asciiTheme="minorHAnsi" w:hAnsiTheme="minorHAnsi" w:cstheme="minorHAnsi"/>
          <w:b/>
          <w:bCs/>
          <w:u w:val="single"/>
        </w:rPr>
      </w:pPr>
    </w:p>
    <w:p w14:paraId="6D763066" w14:textId="77777777" w:rsidR="00035527" w:rsidRDefault="00035527" w:rsidP="00D25598">
      <w:pPr>
        <w:tabs>
          <w:tab w:val="left" w:pos="5670"/>
        </w:tabs>
        <w:rPr>
          <w:rFonts w:asciiTheme="minorHAnsi" w:hAnsiTheme="minorHAnsi" w:cstheme="minorHAnsi"/>
          <w:b/>
          <w:bCs/>
          <w:u w:val="single"/>
        </w:rPr>
      </w:pPr>
    </w:p>
    <w:p w14:paraId="0ED349D6" w14:textId="77777777" w:rsidR="00035527" w:rsidRDefault="00035527" w:rsidP="00D25598">
      <w:pPr>
        <w:tabs>
          <w:tab w:val="left" w:pos="5670"/>
        </w:tabs>
        <w:rPr>
          <w:rFonts w:asciiTheme="minorHAnsi" w:hAnsiTheme="minorHAnsi" w:cstheme="minorHAnsi"/>
          <w:b/>
          <w:bCs/>
          <w:u w:val="single"/>
        </w:rPr>
      </w:pPr>
    </w:p>
    <w:p w14:paraId="52FA10D6" w14:textId="77777777" w:rsidR="00035527" w:rsidRDefault="00035527" w:rsidP="00D25598">
      <w:pPr>
        <w:tabs>
          <w:tab w:val="left" w:pos="5670"/>
        </w:tabs>
        <w:rPr>
          <w:rFonts w:asciiTheme="minorHAnsi" w:hAnsiTheme="minorHAnsi" w:cstheme="minorHAnsi"/>
          <w:b/>
          <w:bCs/>
          <w:u w:val="single"/>
        </w:rPr>
      </w:pPr>
    </w:p>
    <w:p w14:paraId="25B01E9E" w14:textId="77777777" w:rsidR="00035527" w:rsidRDefault="00035527" w:rsidP="00D25598">
      <w:pPr>
        <w:tabs>
          <w:tab w:val="left" w:pos="5670"/>
        </w:tabs>
        <w:rPr>
          <w:rFonts w:asciiTheme="minorHAnsi" w:hAnsiTheme="minorHAnsi" w:cstheme="minorHAnsi"/>
          <w:b/>
          <w:bCs/>
          <w:u w:val="single"/>
        </w:rPr>
      </w:pPr>
    </w:p>
    <w:p w14:paraId="1B8365B6" w14:textId="77777777" w:rsidR="00035527" w:rsidRDefault="00035527" w:rsidP="00D25598">
      <w:pPr>
        <w:tabs>
          <w:tab w:val="left" w:pos="5670"/>
        </w:tabs>
        <w:rPr>
          <w:rFonts w:asciiTheme="minorHAnsi" w:hAnsiTheme="minorHAnsi" w:cstheme="minorHAnsi"/>
          <w:b/>
          <w:bCs/>
          <w:u w:val="single"/>
        </w:rPr>
      </w:pPr>
    </w:p>
    <w:p w14:paraId="2EA4C5C7" w14:textId="77777777" w:rsidR="00D25598" w:rsidRPr="00D25598" w:rsidRDefault="00D25598" w:rsidP="00931EB8">
      <w:pPr>
        <w:tabs>
          <w:tab w:val="left" w:pos="5670"/>
        </w:tabs>
        <w:rPr>
          <w:rFonts w:asciiTheme="minorHAnsi" w:hAnsiTheme="minorHAnsi" w:cstheme="minorHAnsi"/>
        </w:rPr>
      </w:pPr>
    </w:p>
    <w:sectPr w:rsidR="00D25598" w:rsidRPr="00D25598" w:rsidSect="00C006E9">
      <w:footerReference w:type="default" r:id="rId13"/>
      <w:pgSz w:w="11907" w:h="16834" w:code="9"/>
      <w:pgMar w:top="851" w:right="1361" w:bottom="851" w:left="136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77B464" w14:textId="77777777" w:rsidR="004E3887" w:rsidRDefault="004E3887" w:rsidP="004B7F10">
      <w:r>
        <w:separator/>
      </w:r>
    </w:p>
  </w:endnote>
  <w:endnote w:type="continuationSeparator" w:id="0">
    <w:p w14:paraId="26EA0726" w14:textId="77777777" w:rsidR="004E3887" w:rsidRDefault="004E3887" w:rsidP="004B7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299A1" w14:textId="1B8A3633" w:rsidR="004E3887" w:rsidRDefault="004E3887">
    <w:pPr>
      <w:pStyle w:val="Footer"/>
      <w:jc w:val="center"/>
    </w:pPr>
    <w:r>
      <w:fldChar w:fldCharType="begin"/>
    </w:r>
    <w:r>
      <w:instrText xml:space="preserve"> PAGE   \* MERGEFORMAT </w:instrText>
    </w:r>
    <w:r>
      <w:fldChar w:fldCharType="separate"/>
    </w:r>
    <w:r w:rsidR="00871E2D">
      <w:rPr>
        <w:noProof/>
      </w:rPr>
      <w:t>4</w:t>
    </w:r>
    <w:r>
      <w:rPr>
        <w:noProof/>
      </w:rPr>
      <w:fldChar w:fldCharType="end"/>
    </w:r>
  </w:p>
  <w:p w14:paraId="3B550474" w14:textId="77777777" w:rsidR="004E3887" w:rsidRDefault="004E3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8FDF8B" w14:textId="77777777" w:rsidR="004E3887" w:rsidRDefault="004E3887" w:rsidP="004B7F10">
      <w:r>
        <w:separator/>
      </w:r>
    </w:p>
  </w:footnote>
  <w:footnote w:type="continuationSeparator" w:id="0">
    <w:p w14:paraId="0C24140F" w14:textId="77777777" w:rsidR="004E3887" w:rsidRDefault="004E3887" w:rsidP="004B7F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F4145"/>
    <w:multiLevelType w:val="hybridMultilevel"/>
    <w:tmpl w:val="86DA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532B0D"/>
    <w:multiLevelType w:val="hybridMultilevel"/>
    <w:tmpl w:val="7BF26652"/>
    <w:lvl w:ilvl="0" w:tplc="60285988">
      <w:numFmt w:val="bullet"/>
      <w:lvlText w:val="•"/>
      <w:lvlJc w:val="left"/>
      <w:pPr>
        <w:ind w:left="1080" w:hanging="360"/>
      </w:pPr>
      <w:rPr>
        <w:rFonts w:ascii="Trebuchet MS" w:eastAsia="Times New Roman" w:hAnsi="Trebuchet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22624A2"/>
    <w:multiLevelType w:val="hybridMultilevel"/>
    <w:tmpl w:val="4E428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D14B9E"/>
    <w:multiLevelType w:val="hybridMultilevel"/>
    <w:tmpl w:val="05F87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2E5EC0"/>
    <w:multiLevelType w:val="hybridMultilevel"/>
    <w:tmpl w:val="7C36B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E71D12"/>
    <w:multiLevelType w:val="hybridMultilevel"/>
    <w:tmpl w:val="A08A35D6"/>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FDA4FB8"/>
    <w:multiLevelType w:val="hybridMultilevel"/>
    <w:tmpl w:val="535C43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0C3223"/>
    <w:multiLevelType w:val="hybridMultilevel"/>
    <w:tmpl w:val="56A44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C25819"/>
    <w:multiLevelType w:val="hybridMultilevel"/>
    <w:tmpl w:val="24320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935F97"/>
    <w:multiLevelType w:val="hybridMultilevel"/>
    <w:tmpl w:val="030E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C51BC0"/>
    <w:multiLevelType w:val="hybridMultilevel"/>
    <w:tmpl w:val="AF862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346A12"/>
    <w:multiLevelType w:val="hybridMultilevel"/>
    <w:tmpl w:val="893A12CE"/>
    <w:lvl w:ilvl="0" w:tplc="08090001">
      <w:start w:val="1"/>
      <w:numFmt w:val="bullet"/>
      <w:lvlText w:val=""/>
      <w:lvlJc w:val="left"/>
      <w:pPr>
        <w:tabs>
          <w:tab w:val="num" w:pos="785"/>
        </w:tabs>
        <w:ind w:left="785"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1F59E6"/>
    <w:multiLevelType w:val="hybridMultilevel"/>
    <w:tmpl w:val="26722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BE15A0"/>
    <w:multiLevelType w:val="hybridMultilevel"/>
    <w:tmpl w:val="AC0A907C"/>
    <w:lvl w:ilvl="0" w:tplc="60285988">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B3356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D60585"/>
    <w:multiLevelType w:val="hybridMultilevel"/>
    <w:tmpl w:val="CC8E1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B971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EA16003"/>
    <w:multiLevelType w:val="hybridMultilevel"/>
    <w:tmpl w:val="516CEE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48C0491"/>
    <w:multiLevelType w:val="hybridMultilevel"/>
    <w:tmpl w:val="DCD453C8"/>
    <w:lvl w:ilvl="0" w:tplc="60285988">
      <w:numFmt w:val="bullet"/>
      <w:lvlText w:val="•"/>
      <w:lvlJc w:val="left"/>
      <w:pPr>
        <w:ind w:left="1080" w:hanging="360"/>
      </w:pPr>
      <w:rPr>
        <w:rFonts w:ascii="Trebuchet MS" w:eastAsia="Times New Roman" w:hAnsi="Trebuchet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7124C4E"/>
    <w:multiLevelType w:val="hybridMultilevel"/>
    <w:tmpl w:val="1B8AFAE0"/>
    <w:lvl w:ilvl="0" w:tplc="60285988">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DB3335"/>
    <w:multiLevelType w:val="hybridMultilevel"/>
    <w:tmpl w:val="D4C6438C"/>
    <w:lvl w:ilvl="0" w:tplc="08090013">
      <w:start w:val="1"/>
      <w:numFmt w:val="upperRoman"/>
      <w:lvlText w:val="%1."/>
      <w:lvlJc w:val="right"/>
      <w:pPr>
        <w:tabs>
          <w:tab w:val="num" w:pos="720"/>
        </w:tabs>
        <w:ind w:left="720" w:hanging="18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38679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89F1B2B"/>
    <w:multiLevelType w:val="hybridMultilevel"/>
    <w:tmpl w:val="001A6542"/>
    <w:lvl w:ilvl="0" w:tplc="09FECF1C">
      <w:start w:val="1"/>
      <w:numFmt w:val="bullet"/>
      <w:lvlText w:val=""/>
      <w:lvlJc w:val="left"/>
      <w:pPr>
        <w:tabs>
          <w:tab w:val="num" w:pos="720"/>
        </w:tabs>
        <w:ind w:left="720" w:hanging="360"/>
      </w:pPr>
      <w:rPr>
        <w:rFonts w:ascii="Symbol" w:hAnsi="Symbol" w:hint="default"/>
      </w:rPr>
    </w:lvl>
    <w:lvl w:ilvl="1" w:tplc="0980ED04" w:tentative="1">
      <w:start w:val="1"/>
      <w:numFmt w:val="bullet"/>
      <w:lvlText w:val="o"/>
      <w:lvlJc w:val="left"/>
      <w:pPr>
        <w:tabs>
          <w:tab w:val="num" w:pos="1440"/>
        </w:tabs>
        <w:ind w:left="1440" w:hanging="360"/>
      </w:pPr>
      <w:rPr>
        <w:rFonts w:ascii="Courier New" w:hAnsi="Courier New" w:hint="default"/>
      </w:rPr>
    </w:lvl>
    <w:lvl w:ilvl="2" w:tplc="4AA0457A" w:tentative="1">
      <w:start w:val="1"/>
      <w:numFmt w:val="bullet"/>
      <w:lvlText w:val=""/>
      <w:lvlJc w:val="left"/>
      <w:pPr>
        <w:tabs>
          <w:tab w:val="num" w:pos="2160"/>
        </w:tabs>
        <w:ind w:left="2160" w:hanging="360"/>
      </w:pPr>
      <w:rPr>
        <w:rFonts w:ascii="Wingdings" w:hAnsi="Wingdings" w:hint="default"/>
      </w:rPr>
    </w:lvl>
    <w:lvl w:ilvl="3" w:tplc="DF463FA4" w:tentative="1">
      <w:start w:val="1"/>
      <w:numFmt w:val="bullet"/>
      <w:lvlText w:val=""/>
      <w:lvlJc w:val="left"/>
      <w:pPr>
        <w:tabs>
          <w:tab w:val="num" w:pos="2880"/>
        </w:tabs>
        <w:ind w:left="2880" w:hanging="360"/>
      </w:pPr>
      <w:rPr>
        <w:rFonts w:ascii="Symbol" w:hAnsi="Symbol" w:hint="default"/>
      </w:rPr>
    </w:lvl>
    <w:lvl w:ilvl="4" w:tplc="C0448338" w:tentative="1">
      <w:start w:val="1"/>
      <w:numFmt w:val="bullet"/>
      <w:lvlText w:val="o"/>
      <w:lvlJc w:val="left"/>
      <w:pPr>
        <w:tabs>
          <w:tab w:val="num" w:pos="3600"/>
        </w:tabs>
        <w:ind w:left="3600" w:hanging="360"/>
      </w:pPr>
      <w:rPr>
        <w:rFonts w:ascii="Courier New" w:hAnsi="Courier New" w:hint="default"/>
      </w:rPr>
    </w:lvl>
    <w:lvl w:ilvl="5" w:tplc="8E8C1AF4" w:tentative="1">
      <w:start w:val="1"/>
      <w:numFmt w:val="bullet"/>
      <w:lvlText w:val=""/>
      <w:lvlJc w:val="left"/>
      <w:pPr>
        <w:tabs>
          <w:tab w:val="num" w:pos="4320"/>
        </w:tabs>
        <w:ind w:left="4320" w:hanging="360"/>
      </w:pPr>
      <w:rPr>
        <w:rFonts w:ascii="Wingdings" w:hAnsi="Wingdings" w:hint="default"/>
      </w:rPr>
    </w:lvl>
    <w:lvl w:ilvl="6" w:tplc="61F43476" w:tentative="1">
      <w:start w:val="1"/>
      <w:numFmt w:val="bullet"/>
      <w:lvlText w:val=""/>
      <w:lvlJc w:val="left"/>
      <w:pPr>
        <w:tabs>
          <w:tab w:val="num" w:pos="5040"/>
        </w:tabs>
        <w:ind w:left="5040" w:hanging="360"/>
      </w:pPr>
      <w:rPr>
        <w:rFonts w:ascii="Symbol" w:hAnsi="Symbol" w:hint="default"/>
      </w:rPr>
    </w:lvl>
    <w:lvl w:ilvl="7" w:tplc="208CE122" w:tentative="1">
      <w:start w:val="1"/>
      <w:numFmt w:val="bullet"/>
      <w:lvlText w:val="o"/>
      <w:lvlJc w:val="left"/>
      <w:pPr>
        <w:tabs>
          <w:tab w:val="num" w:pos="5760"/>
        </w:tabs>
        <w:ind w:left="5760" w:hanging="360"/>
      </w:pPr>
      <w:rPr>
        <w:rFonts w:ascii="Courier New" w:hAnsi="Courier New" w:hint="default"/>
      </w:rPr>
    </w:lvl>
    <w:lvl w:ilvl="8" w:tplc="98B860D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0C81468"/>
    <w:multiLevelType w:val="hybridMultilevel"/>
    <w:tmpl w:val="34BC8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F10852"/>
    <w:multiLevelType w:val="hybridMultilevel"/>
    <w:tmpl w:val="CBF05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C212BD"/>
    <w:multiLevelType w:val="hybridMultilevel"/>
    <w:tmpl w:val="0DF8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E55A38"/>
    <w:multiLevelType w:val="hybridMultilevel"/>
    <w:tmpl w:val="A300E2D2"/>
    <w:lvl w:ilvl="0" w:tplc="60285988">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997C70"/>
    <w:multiLevelType w:val="hybridMultilevel"/>
    <w:tmpl w:val="750CD67A"/>
    <w:lvl w:ilvl="0" w:tplc="60285988">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D139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8430632"/>
    <w:multiLevelType w:val="hybridMultilevel"/>
    <w:tmpl w:val="A1FE0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F84A59"/>
    <w:multiLevelType w:val="hybridMultilevel"/>
    <w:tmpl w:val="11205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10749B"/>
    <w:multiLevelType w:val="hybridMultilevel"/>
    <w:tmpl w:val="755CB1EA"/>
    <w:lvl w:ilvl="0" w:tplc="60285988">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11"/>
  </w:num>
  <w:num w:numId="4">
    <w:abstractNumId w:val="1"/>
  </w:num>
  <w:num w:numId="5">
    <w:abstractNumId w:val="13"/>
  </w:num>
  <w:num w:numId="6">
    <w:abstractNumId w:val="18"/>
  </w:num>
  <w:num w:numId="7">
    <w:abstractNumId w:val="31"/>
  </w:num>
  <w:num w:numId="8">
    <w:abstractNumId w:val="26"/>
  </w:num>
  <w:num w:numId="9">
    <w:abstractNumId w:val="27"/>
  </w:num>
  <w:num w:numId="10">
    <w:abstractNumId w:val="19"/>
  </w:num>
  <w:num w:numId="11">
    <w:abstractNumId w:val="2"/>
  </w:num>
  <w:num w:numId="12">
    <w:abstractNumId w:val="4"/>
  </w:num>
  <w:num w:numId="13">
    <w:abstractNumId w:val="30"/>
  </w:num>
  <w:num w:numId="14">
    <w:abstractNumId w:val="25"/>
  </w:num>
  <w:num w:numId="15">
    <w:abstractNumId w:val="14"/>
  </w:num>
  <w:num w:numId="16">
    <w:abstractNumId w:val="16"/>
  </w:num>
  <w:num w:numId="17">
    <w:abstractNumId w:val="28"/>
  </w:num>
  <w:num w:numId="18">
    <w:abstractNumId w:val="21"/>
  </w:num>
  <w:num w:numId="19">
    <w:abstractNumId w:val="20"/>
  </w:num>
  <w:num w:numId="20">
    <w:abstractNumId w:val="17"/>
  </w:num>
  <w:num w:numId="21">
    <w:abstractNumId w:val="7"/>
  </w:num>
  <w:num w:numId="22">
    <w:abstractNumId w:val="24"/>
  </w:num>
  <w:num w:numId="23">
    <w:abstractNumId w:val="3"/>
  </w:num>
  <w:num w:numId="24">
    <w:abstractNumId w:val="12"/>
  </w:num>
  <w:num w:numId="25">
    <w:abstractNumId w:val="8"/>
  </w:num>
  <w:num w:numId="26">
    <w:abstractNumId w:val="15"/>
  </w:num>
  <w:num w:numId="27">
    <w:abstractNumId w:val="6"/>
  </w:num>
  <w:num w:numId="28">
    <w:abstractNumId w:val="29"/>
  </w:num>
  <w:num w:numId="29">
    <w:abstractNumId w:val="23"/>
  </w:num>
  <w:num w:numId="30">
    <w:abstractNumId w:val="9"/>
  </w:num>
  <w:num w:numId="31">
    <w:abstractNumId w:val="10"/>
  </w:num>
  <w:num w:numId="32">
    <w:abstractNumId w:val="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B36"/>
    <w:rsid w:val="00015CED"/>
    <w:rsid w:val="00022361"/>
    <w:rsid w:val="00035527"/>
    <w:rsid w:val="0004159B"/>
    <w:rsid w:val="00042A7D"/>
    <w:rsid w:val="00042B14"/>
    <w:rsid w:val="00051ACD"/>
    <w:rsid w:val="00054990"/>
    <w:rsid w:val="00062B66"/>
    <w:rsid w:val="000703D5"/>
    <w:rsid w:val="00071B4C"/>
    <w:rsid w:val="00072A5E"/>
    <w:rsid w:val="00077F3F"/>
    <w:rsid w:val="00081B7F"/>
    <w:rsid w:val="00084971"/>
    <w:rsid w:val="00091772"/>
    <w:rsid w:val="00097F92"/>
    <w:rsid w:val="000A14BB"/>
    <w:rsid w:val="000A73F8"/>
    <w:rsid w:val="000B1ED6"/>
    <w:rsid w:val="000B28CF"/>
    <w:rsid w:val="000B2EF5"/>
    <w:rsid w:val="000B3128"/>
    <w:rsid w:val="000B6433"/>
    <w:rsid w:val="000B6A99"/>
    <w:rsid w:val="000C1589"/>
    <w:rsid w:val="000C199E"/>
    <w:rsid w:val="000D0947"/>
    <w:rsid w:val="000D0A63"/>
    <w:rsid w:val="000D3F3E"/>
    <w:rsid w:val="000D5381"/>
    <w:rsid w:val="000E2885"/>
    <w:rsid w:val="000E7BAB"/>
    <w:rsid w:val="000F7750"/>
    <w:rsid w:val="00102572"/>
    <w:rsid w:val="001211BF"/>
    <w:rsid w:val="001259B4"/>
    <w:rsid w:val="00131D31"/>
    <w:rsid w:val="00140E6C"/>
    <w:rsid w:val="001502FC"/>
    <w:rsid w:val="00163431"/>
    <w:rsid w:val="0016769D"/>
    <w:rsid w:val="00171009"/>
    <w:rsid w:val="0017549A"/>
    <w:rsid w:val="001857DD"/>
    <w:rsid w:val="001A331D"/>
    <w:rsid w:val="001B1682"/>
    <w:rsid w:val="001B2887"/>
    <w:rsid w:val="001B3001"/>
    <w:rsid w:val="001F00C4"/>
    <w:rsid w:val="001F0D6E"/>
    <w:rsid w:val="001F2601"/>
    <w:rsid w:val="001F7A84"/>
    <w:rsid w:val="001F7C5C"/>
    <w:rsid w:val="0020191A"/>
    <w:rsid w:val="00201E9E"/>
    <w:rsid w:val="0020701C"/>
    <w:rsid w:val="00222343"/>
    <w:rsid w:val="002267DF"/>
    <w:rsid w:val="00231326"/>
    <w:rsid w:val="00233700"/>
    <w:rsid w:val="00234575"/>
    <w:rsid w:val="00236F07"/>
    <w:rsid w:val="0024379C"/>
    <w:rsid w:val="00255F7B"/>
    <w:rsid w:val="002602B7"/>
    <w:rsid w:val="00276813"/>
    <w:rsid w:val="0028657B"/>
    <w:rsid w:val="002953C9"/>
    <w:rsid w:val="002A3CE2"/>
    <w:rsid w:val="002B2A2F"/>
    <w:rsid w:val="002B5131"/>
    <w:rsid w:val="002D5F48"/>
    <w:rsid w:val="002E30D1"/>
    <w:rsid w:val="002E62A5"/>
    <w:rsid w:val="002F7C5A"/>
    <w:rsid w:val="003035CB"/>
    <w:rsid w:val="00304C26"/>
    <w:rsid w:val="00317967"/>
    <w:rsid w:val="00365BF3"/>
    <w:rsid w:val="00366FB3"/>
    <w:rsid w:val="0038496C"/>
    <w:rsid w:val="003966E9"/>
    <w:rsid w:val="003B0562"/>
    <w:rsid w:val="003B416A"/>
    <w:rsid w:val="003C768C"/>
    <w:rsid w:val="003D48BE"/>
    <w:rsid w:val="003F4E87"/>
    <w:rsid w:val="003F5271"/>
    <w:rsid w:val="003F7EE2"/>
    <w:rsid w:val="004004A6"/>
    <w:rsid w:val="0040511C"/>
    <w:rsid w:val="00410CA5"/>
    <w:rsid w:val="00416893"/>
    <w:rsid w:val="00420097"/>
    <w:rsid w:val="00420BD8"/>
    <w:rsid w:val="0042324F"/>
    <w:rsid w:val="00435BED"/>
    <w:rsid w:val="00445CBB"/>
    <w:rsid w:val="00446368"/>
    <w:rsid w:val="00450818"/>
    <w:rsid w:val="00456F5A"/>
    <w:rsid w:val="00466C27"/>
    <w:rsid w:val="0049118A"/>
    <w:rsid w:val="004A5AAC"/>
    <w:rsid w:val="004B2B8C"/>
    <w:rsid w:val="004B40A6"/>
    <w:rsid w:val="004B4C43"/>
    <w:rsid w:val="004B7F10"/>
    <w:rsid w:val="004C2B7C"/>
    <w:rsid w:val="004C721F"/>
    <w:rsid w:val="004C7E3D"/>
    <w:rsid w:val="004D1D5D"/>
    <w:rsid w:val="004E26E1"/>
    <w:rsid w:val="004E2CF5"/>
    <w:rsid w:val="004E3887"/>
    <w:rsid w:val="00506A14"/>
    <w:rsid w:val="00531EBE"/>
    <w:rsid w:val="005330A9"/>
    <w:rsid w:val="00533A22"/>
    <w:rsid w:val="00536562"/>
    <w:rsid w:val="005417A3"/>
    <w:rsid w:val="00557BA4"/>
    <w:rsid w:val="005703ED"/>
    <w:rsid w:val="00571263"/>
    <w:rsid w:val="00575EE8"/>
    <w:rsid w:val="00581DD0"/>
    <w:rsid w:val="00585261"/>
    <w:rsid w:val="005901E0"/>
    <w:rsid w:val="00597A4D"/>
    <w:rsid w:val="00597ED4"/>
    <w:rsid w:val="005A003E"/>
    <w:rsid w:val="005B1C3E"/>
    <w:rsid w:val="005B483E"/>
    <w:rsid w:val="005D3E4A"/>
    <w:rsid w:val="005D46A8"/>
    <w:rsid w:val="005D6A1E"/>
    <w:rsid w:val="005E0E23"/>
    <w:rsid w:val="005E3136"/>
    <w:rsid w:val="005E3E00"/>
    <w:rsid w:val="005E6EA8"/>
    <w:rsid w:val="00602FFD"/>
    <w:rsid w:val="006177C5"/>
    <w:rsid w:val="00630690"/>
    <w:rsid w:val="00631439"/>
    <w:rsid w:val="00646066"/>
    <w:rsid w:val="0065149E"/>
    <w:rsid w:val="00661178"/>
    <w:rsid w:val="00662092"/>
    <w:rsid w:val="00666AAA"/>
    <w:rsid w:val="00677411"/>
    <w:rsid w:val="00684B2F"/>
    <w:rsid w:val="006860C6"/>
    <w:rsid w:val="00690530"/>
    <w:rsid w:val="00691543"/>
    <w:rsid w:val="006976DC"/>
    <w:rsid w:val="00697B1C"/>
    <w:rsid w:val="006B3539"/>
    <w:rsid w:val="006B4AD2"/>
    <w:rsid w:val="006B756E"/>
    <w:rsid w:val="006C1954"/>
    <w:rsid w:val="006C3C9E"/>
    <w:rsid w:val="006D23C3"/>
    <w:rsid w:val="006E16EF"/>
    <w:rsid w:val="006E2999"/>
    <w:rsid w:val="006E3B63"/>
    <w:rsid w:val="006E5C81"/>
    <w:rsid w:val="006F3AED"/>
    <w:rsid w:val="007016B8"/>
    <w:rsid w:val="007049C1"/>
    <w:rsid w:val="00705FD5"/>
    <w:rsid w:val="007135B8"/>
    <w:rsid w:val="00714061"/>
    <w:rsid w:val="0073604C"/>
    <w:rsid w:val="00753AA1"/>
    <w:rsid w:val="00762F11"/>
    <w:rsid w:val="00783113"/>
    <w:rsid w:val="00786162"/>
    <w:rsid w:val="00791CC6"/>
    <w:rsid w:val="0079698A"/>
    <w:rsid w:val="007B6A6B"/>
    <w:rsid w:val="007B7BAD"/>
    <w:rsid w:val="007C0A08"/>
    <w:rsid w:val="007C1080"/>
    <w:rsid w:val="007C1EBA"/>
    <w:rsid w:val="007C3F97"/>
    <w:rsid w:val="007C52DA"/>
    <w:rsid w:val="007E7E3F"/>
    <w:rsid w:val="00806BB2"/>
    <w:rsid w:val="008114DF"/>
    <w:rsid w:val="0082199A"/>
    <w:rsid w:val="00821EA4"/>
    <w:rsid w:val="0082248C"/>
    <w:rsid w:val="008260C1"/>
    <w:rsid w:val="00830EE3"/>
    <w:rsid w:val="00831446"/>
    <w:rsid w:val="00842F2A"/>
    <w:rsid w:val="00856C9A"/>
    <w:rsid w:val="008614FC"/>
    <w:rsid w:val="00862AF7"/>
    <w:rsid w:val="00866AFE"/>
    <w:rsid w:val="00871E2D"/>
    <w:rsid w:val="008871F8"/>
    <w:rsid w:val="00895F52"/>
    <w:rsid w:val="008A24C0"/>
    <w:rsid w:val="008A260D"/>
    <w:rsid w:val="008A33C5"/>
    <w:rsid w:val="008A7B78"/>
    <w:rsid w:val="008B160C"/>
    <w:rsid w:val="008B6A08"/>
    <w:rsid w:val="008B6AA2"/>
    <w:rsid w:val="008C48EF"/>
    <w:rsid w:val="008D1709"/>
    <w:rsid w:val="008D3B2A"/>
    <w:rsid w:val="008D4308"/>
    <w:rsid w:val="008E121A"/>
    <w:rsid w:val="008E2887"/>
    <w:rsid w:val="008F2724"/>
    <w:rsid w:val="00910C5F"/>
    <w:rsid w:val="009110F2"/>
    <w:rsid w:val="00912AD5"/>
    <w:rsid w:val="00921E5E"/>
    <w:rsid w:val="0092374B"/>
    <w:rsid w:val="0093020A"/>
    <w:rsid w:val="00931EB8"/>
    <w:rsid w:val="00935640"/>
    <w:rsid w:val="00946F68"/>
    <w:rsid w:val="00950DFD"/>
    <w:rsid w:val="00953550"/>
    <w:rsid w:val="00954120"/>
    <w:rsid w:val="009542EA"/>
    <w:rsid w:val="009835DF"/>
    <w:rsid w:val="00983951"/>
    <w:rsid w:val="00985467"/>
    <w:rsid w:val="00985BF4"/>
    <w:rsid w:val="009A53D1"/>
    <w:rsid w:val="009A55DB"/>
    <w:rsid w:val="009A70D8"/>
    <w:rsid w:val="009B3283"/>
    <w:rsid w:val="009B57CB"/>
    <w:rsid w:val="009B7519"/>
    <w:rsid w:val="009D68D7"/>
    <w:rsid w:val="009E1B77"/>
    <w:rsid w:val="009F0F95"/>
    <w:rsid w:val="009F448C"/>
    <w:rsid w:val="00A03C9E"/>
    <w:rsid w:val="00A054B6"/>
    <w:rsid w:val="00A05966"/>
    <w:rsid w:val="00A069B2"/>
    <w:rsid w:val="00A07EF9"/>
    <w:rsid w:val="00A2064A"/>
    <w:rsid w:val="00A25A44"/>
    <w:rsid w:val="00A56235"/>
    <w:rsid w:val="00A57457"/>
    <w:rsid w:val="00A614DA"/>
    <w:rsid w:val="00A67DB4"/>
    <w:rsid w:val="00A8169A"/>
    <w:rsid w:val="00A817A8"/>
    <w:rsid w:val="00A91499"/>
    <w:rsid w:val="00A9218C"/>
    <w:rsid w:val="00AA00FB"/>
    <w:rsid w:val="00AA3240"/>
    <w:rsid w:val="00AA6FDB"/>
    <w:rsid w:val="00AB0677"/>
    <w:rsid w:val="00AC195E"/>
    <w:rsid w:val="00AC5394"/>
    <w:rsid w:val="00AD1CA4"/>
    <w:rsid w:val="00AE4DB2"/>
    <w:rsid w:val="00AF7BAE"/>
    <w:rsid w:val="00B1734A"/>
    <w:rsid w:val="00B23414"/>
    <w:rsid w:val="00B30B4B"/>
    <w:rsid w:val="00B543EC"/>
    <w:rsid w:val="00B64BDE"/>
    <w:rsid w:val="00B65805"/>
    <w:rsid w:val="00B74FD6"/>
    <w:rsid w:val="00B76745"/>
    <w:rsid w:val="00B9364D"/>
    <w:rsid w:val="00B95A9C"/>
    <w:rsid w:val="00B97F4E"/>
    <w:rsid w:val="00BA4C18"/>
    <w:rsid w:val="00BB0947"/>
    <w:rsid w:val="00BB1ADB"/>
    <w:rsid w:val="00BB2F03"/>
    <w:rsid w:val="00BC1023"/>
    <w:rsid w:val="00BC2BAB"/>
    <w:rsid w:val="00BC594C"/>
    <w:rsid w:val="00BF05A8"/>
    <w:rsid w:val="00BF0B73"/>
    <w:rsid w:val="00BF147A"/>
    <w:rsid w:val="00BF53EC"/>
    <w:rsid w:val="00BF71CB"/>
    <w:rsid w:val="00C006E9"/>
    <w:rsid w:val="00C14C3D"/>
    <w:rsid w:val="00C21C86"/>
    <w:rsid w:val="00C223D7"/>
    <w:rsid w:val="00C34718"/>
    <w:rsid w:val="00C566D1"/>
    <w:rsid w:val="00C576FD"/>
    <w:rsid w:val="00C645CD"/>
    <w:rsid w:val="00C71A79"/>
    <w:rsid w:val="00C74C72"/>
    <w:rsid w:val="00C85DC8"/>
    <w:rsid w:val="00C87BC6"/>
    <w:rsid w:val="00C9638C"/>
    <w:rsid w:val="00CA5244"/>
    <w:rsid w:val="00CA7488"/>
    <w:rsid w:val="00CB49ED"/>
    <w:rsid w:val="00CC09E4"/>
    <w:rsid w:val="00CC5238"/>
    <w:rsid w:val="00CD203D"/>
    <w:rsid w:val="00CE560A"/>
    <w:rsid w:val="00CF3319"/>
    <w:rsid w:val="00D04158"/>
    <w:rsid w:val="00D05CB8"/>
    <w:rsid w:val="00D06668"/>
    <w:rsid w:val="00D25598"/>
    <w:rsid w:val="00D275B4"/>
    <w:rsid w:val="00D45F9A"/>
    <w:rsid w:val="00D538A0"/>
    <w:rsid w:val="00D54D66"/>
    <w:rsid w:val="00D57F40"/>
    <w:rsid w:val="00D6192B"/>
    <w:rsid w:val="00D61B2E"/>
    <w:rsid w:val="00D621FF"/>
    <w:rsid w:val="00D62B85"/>
    <w:rsid w:val="00D64F12"/>
    <w:rsid w:val="00D668BA"/>
    <w:rsid w:val="00D70DFD"/>
    <w:rsid w:val="00D71333"/>
    <w:rsid w:val="00D948D5"/>
    <w:rsid w:val="00DA187D"/>
    <w:rsid w:val="00DB2DAD"/>
    <w:rsid w:val="00DC161B"/>
    <w:rsid w:val="00DC4700"/>
    <w:rsid w:val="00DC5CE9"/>
    <w:rsid w:val="00DD7D68"/>
    <w:rsid w:val="00DE33A5"/>
    <w:rsid w:val="00DE7BAF"/>
    <w:rsid w:val="00E078AF"/>
    <w:rsid w:val="00E1342E"/>
    <w:rsid w:val="00E15F16"/>
    <w:rsid w:val="00E2177E"/>
    <w:rsid w:val="00E2392A"/>
    <w:rsid w:val="00E2449C"/>
    <w:rsid w:val="00E32E66"/>
    <w:rsid w:val="00E45785"/>
    <w:rsid w:val="00E5097A"/>
    <w:rsid w:val="00E52635"/>
    <w:rsid w:val="00E54874"/>
    <w:rsid w:val="00E81FA1"/>
    <w:rsid w:val="00E870C0"/>
    <w:rsid w:val="00EA4293"/>
    <w:rsid w:val="00EB03D6"/>
    <w:rsid w:val="00EB3D27"/>
    <w:rsid w:val="00ED6C47"/>
    <w:rsid w:val="00EE3B36"/>
    <w:rsid w:val="00EF3BDF"/>
    <w:rsid w:val="00EF4DCC"/>
    <w:rsid w:val="00F02698"/>
    <w:rsid w:val="00F1388F"/>
    <w:rsid w:val="00F2211D"/>
    <w:rsid w:val="00F2482A"/>
    <w:rsid w:val="00F46B65"/>
    <w:rsid w:val="00F46C4C"/>
    <w:rsid w:val="00F55892"/>
    <w:rsid w:val="00F62A58"/>
    <w:rsid w:val="00F62E98"/>
    <w:rsid w:val="00F67231"/>
    <w:rsid w:val="00F74734"/>
    <w:rsid w:val="00F817D9"/>
    <w:rsid w:val="00F835D6"/>
    <w:rsid w:val="00F93804"/>
    <w:rsid w:val="00F95766"/>
    <w:rsid w:val="00F96616"/>
    <w:rsid w:val="00FA4D4E"/>
    <w:rsid w:val="00FA752F"/>
    <w:rsid w:val="00FD74EF"/>
    <w:rsid w:val="00FE25B1"/>
    <w:rsid w:val="00FE4B76"/>
    <w:rsid w:val="00FE4E4E"/>
    <w:rsid w:val="285C40F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637DCF"/>
  <w15:chartTrackingRefBased/>
  <w15:docId w15:val="{0645766C-0B57-4183-9DE6-92198ABE4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ebuchet MS" w:eastAsia="Times New Roman" w:hAnsi="Trebuchet MS" w:cs="Times New Roman"/>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23D7"/>
    <w:rPr>
      <w:sz w:val="24"/>
      <w:szCs w:val="24"/>
      <w:lang w:eastAsia="en-GB"/>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tabs>
        <w:tab w:val="left" w:pos="5670"/>
      </w:tabs>
      <w:outlineLvl w:val="1"/>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rFonts w:ascii="Lucida Sans" w:hAnsi="Lucida Sans"/>
    </w:rPr>
  </w:style>
  <w:style w:type="paragraph" w:styleId="BodyText">
    <w:name w:val="Body Text"/>
    <w:basedOn w:val="Normal"/>
    <w:pPr>
      <w:tabs>
        <w:tab w:val="left" w:pos="5670"/>
      </w:tabs>
      <w:jc w:val="center"/>
    </w:pPr>
    <w:rPr>
      <w:b/>
    </w:rPr>
  </w:style>
  <w:style w:type="paragraph" w:styleId="BodyText2">
    <w:name w:val="Body Text 2"/>
    <w:basedOn w:val="Normal"/>
    <w:pPr>
      <w:tabs>
        <w:tab w:val="left" w:pos="5670"/>
      </w:tabs>
      <w:jc w:val="both"/>
    </w:pPr>
  </w:style>
  <w:style w:type="paragraph" w:styleId="BodyTextIndent">
    <w:name w:val="Body Text Indent"/>
    <w:basedOn w:val="Normal"/>
    <w:pPr>
      <w:tabs>
        <w:tab w:val="left" w:pos="360"/>
        <w:tab w:val="left" w:pos="5670"/>
      </w:tabs>
      <w:ind w:left="360"/>
      <w:jc w:val="both"/>
    </w:pPr>
  </w:style>
  <w:style w:type="paragraph" w:styleId="BodyText3">
    <w:name w:val="Body Text 3"/>
    <w:basedOn w:val="Normal"/>
    <w:pPr>
      <w:jc w:val="center"/>
    </w:pPr>
    <w:rPr>
      <w:b/>
      <w:i/>
      <w:sz w:val="72"/>
    </w:rPr>
  </w:style>
  <w:style w:type="paragraph" w:styleId="Caption">
    <w:name w:val="caption"/>
    <w:basedOn w:val="Normal"/>
    <w:next w:val="Normal"/>
    <w:qFormat/>
    <w:pPr>
      <w:framePr w:w="4330" w:h="1291" w:hSpace="180" w:wrap="around" w:vAnchor="text" w:hAnchor="page" w:x="6337" w:y="1284"/>
      <w:ind w:left="2340"/>
      <w:jc w:val="right"/>
    </w:pPr>
    <w:rPr>
      <w:i/>
      <w:lang w:val="en-US"/>
    </w:rPr>
  </w:style>
  <w:style w:type="paragraph" w:styleId="Title">
    <w:name w:val="Title"/>
    <w:basedOn w:val="Normal"/>
    <w:link w:val="TitleChar"/>
    <w:uiPriority w:val="10"/>
    <w:qFormat/>
    <w:pPr>
      <w:jc w:val="center"/>
    </w:pPr>
    <w:rPr>
      <w:b/>
    </w:rPr>
  </w:style>
  <w:style w:type="paragraph" w:styleId="NormalWeb">
    <w:name w:val="Normal (Web)"/>
    <w:basedOn w:val="Normal"/>
    <w:uiPriority w:val="99"/>
    <w:semiHidden/>
    <w:unhideWhenUsed/>
    <w:rsid w:val="00BF0B73"/>
    <w:pPr>
      <w:spacing w:before="100" w:beforeAutospacing="1" w:after="100" w:afterAutospacing="1"/>
    </w:pPr>
  </w:style>
  <w:style w:type="table" w:styleId="TableGrid">
    <w:name w:val="Table Grid"/>
    <w:basedOn w:val="TableNormal"/>
    <w:uiPriority w:val="39"/>
    <w:rsid w:val="00FA4D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308"/>
    <w:pPr>
      <w:ind w:left="720"/>
    </w:pPr>
  </w:style>
  <w:style w:type="paragraph" w:styleId="Header">
    <w:name w:val="header"/>
    <w:basedOn w:val="Normal"/>
    <w:link w:val="HeaderChar"/>
    <w:uiPriority w:val="99"/>
    <w:unhideWhenUsed/>
    <w:rsid w:val="004B7F10"/>
    <w:pPr>
      <w:tabs>
        <w:tab w:val="center" w:pos="4513"/>
        <w:tab w:val="right" w:pos="9026"/>
      </w:tabs>
    </w:pPr>
  </w:style>
  <w:style w:type="character" w:customStyle="1" w:styleId="HeaderChar">
    <w:name w:val="Header Char"/>
    <w:link w:val="Header"/>
    <w:uiPriority w:val="99"/>
    <w:rsid w:val="004B7F10"/>
    <w:rPr>
      <w:sz w:val="24"/>
      <w:szCs w:val="24"/>
    </w:rPr>
  </w:style>
  <w:style w:type="paragraph" w:styleId="Footer">
    <w:name w:val="footer"/>
    <w:basedOn w:val="Normal"/>
    <w:link w:val="FooterChar"/>
    <w:uiPriority w:val="99"/>
    <w:unhideWhenUsed/>
    <w:rsid w:val="004B7F10"/>
    <w:pPr>
      <w:tabs>
        <w:tab w:val="center" w:pos="4513"/>
        <w:tab w:val="right" w:pos="9026"/>
      </w:tabs>
    </w:pPr>
  </w:style>
  <w:style w:type="character" w:customStyle="1" w:styleId="FooterChar">
    <w:name w:val="Footer Char"/>
    <w:link w:val="Footer"/>
    <w:uiPriority w:val="99"/>
    <w:rsid w:val="004B7F10"/>
    <w:rPr>
      <w:sz w:val="24"/>
      <w:szCs w:val="24"/>
    </w:rPr>
  </w:style>
  <w:style w:type="paragraph" w:styleId="PlainText">
    <w:name w:val="Plain Text"/>
    <w:basedOn w:val="Normal"/>
    <w:link w:val="PlainTextChar"/>
    <w:uiPriority w:val="99"/>
    <w:rsid w:val="00D71333"/>
    <w:rPr>
      <w:rFonts w:ascii="Courier New" w:hAnsi="Courier New" w:cs="Courier New"/>
      <w:sz w:val="20"/>
      <w:szCs w:val="20"/>
      <w:lang w:eastAsia="en-US"/>
    </w:rPr>
  </w:style>
  <w:style w:type="character" w:customStyle="1" w:styleId="PlainTextChar">
    <w:name w:val="Plain Text Char"/>
    <w:link w:val="PlainText"/>
    <w:uiPriority w:val="99"/>
    <w:rsid w:val="00D71333"/>
    <w:rPr>
      <w:rFonts w:ascii="Courier New" w:hAnsi="Courier New" w:cs="Courier New"/>
      <w:lang w:eastAsia="en-US"/>
    </w:rPr>
  </w:style>
  <w:style w:type="paragraph" w:styleId="NoSpacing">
    <w:name w:val="No Spacing"/>
    <w:uiPriority w:val="1"/>
    <w:qFormat/>
    <w:rsid w:val="008F2724"/>
    <w:rPr>
      <w:rFonts w:asciiTheme="minorHAnsi" w:eastAsia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9D68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68D7"/>
    <w:rPr>
      <w:rFonts w:ascii="Segoe UI" w:hAnsi="Segoe UI" w:cs="Segoe UI"/>
      <w:sz w:val="18"/>
      <w:szCs w:val="18"/>
      <w:lang w:eastAsia="en-GB"/>
    </w:rPr>
  </w:style>
  <w:style w:type="character" w:customStyle="1" w:styleId="TitleChar">
    <w:name w:val="Title Char"/>
    <w:basedOn w:val="DefaultParagraphFont"/>
    <w:link w:val="Title"/>
    <w:uiPriority w:val="10"/>
    <w:rsid w:val="007C0A08"/>
    <w:rPr>
      <w:b/>
      <w:sz w:val="24"/>
      <w:szCs w:val="24"/>
      <w:lang w:eastAsia="en-GB"/>
    </w:rPr>
  </w:style>
  <w:style w:type="table" w:customStyle="1" w:styleId="TableGrid1">
    <w:name w:val="Table Grid1"/>
    <w:basedOn w:val="TableNormal"/>
    <w:next w:val="TableGrid"/>
    <w:uiPriority w:val="39"/>
    <w:rsid w:val="0016769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2361"/>
    <w:rPr>
      <w:color w:val="0563C1" w:themeColor="hyperlink"/>
      <w:u w:val="single"/>
    </w:rPr>
  </w:style>
  <w:style w:type="character" w:styleId="FollowedHyperlink">
    <w:name w:val="FollowedHyperlink"/>
    <w:basedOn w:val="DefaultParagraphFont"/>
    <w:uiPriority w:val="99"/>
    <w:semiHidden/>
    <w:unhideWhenUsed/>
    <w:rsid w:val="004E38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44869">
      <w:bodyDiv w:val="1"/>
      <w:marLeft w:val="0"/>
      <w:marRight w:val="0"/>
      <w:marTop w:val="0"/>
      <w:marBottom w:val="0"/>
      <w:divBdr>
        <w:top w:val="none" w:sz="0" w:space="0" w:color="auto"/>
        <w:left w:val="none" w:sz="0" w:space="0" w:color="auto"/>
        <w:bottom w:val="none" w:sz="0" w:space="0" w:color="auto"/>
        <w:right w:val="none" w:sz="0" w:space="0" w:color="auto"/>
      </w:divBdr>
    </w:div>
    <w:div w:id="1037775965">
      <w:bodyDiv w:val="1"/>
      <w:marLeft w:val="0"/>
      <w:marRight w:val="0"/>
      <w:marTop w:val="0"/>
      <w:marBottom w:val="0"/>
      <w:divBdr>
        <w:top w:val="none" w:sz="0" w:space="0" w:color="auto"/>
        <w:left w:val="none" w:sz="0" w:space="0" w:color="auto"/>
        <w:bottom w:val="none" w:sz="0" w:space="0" w:color="auto"/>
        <w:right w:val="none" w:sz="0" w:space="0" w:color="auto"/>
      </w:divBdr>
    </w:div>
    <w:div w:id="1116564436">
      <w:bodyDiv w:val="1"/>
      <w:marLeft w:val="0"/>
      <w:marRight w:val="0"/>
      <w:marTop w:val="0"/>
      <w:marBottom w:val="0"/>
      <w:divBdr>
        <w:top w:val="none" w:sz="0" w:space="0" w:color="auto"/>
        <w:left w:val="none" w:sz="0" w:space="0" w:color="auto"/>
        <w:bottom w:val="none" w:sz="0" w:space="0" w:color="auto"/>
        <w:right w:val="none" w:sz="0" w:space="0" w:color="auto"/>
      </w:divBdr>
      <w:divsChild>
        <w:div w:id="1429807255">
          <w:marLeft w:val="360"/>
          <w:marRight w:val="0"/>
          <w:marTop w:val="200"/>
          <w:marBottom w:val="0"/>
          <w:divBdr>
            <w:top w:val="none" w:sz="0" w:space="0" w:color="auto"/>
            <w:left w:val="none" w:sz="0" w:space="0" w:color="auto"/>
            <w:bottom w:val="none" w:sz="0" w:space="0" w:color="auto"/>
            <w:right w:val="none" w:sz="0" w:space="0" w:color="auto"/>
          </w:divBdr>
        </w:div>
        <w:div w:id="120613195">
          <w:marLeft w:val="360"/>
          <w:marRight w:val="0"/>
          <w:marTop w:val="200"/>
          <w:marBottom w:val="0"/>
          <w:divBdr>
            <w:top w:val="none" w:sz="0" w:space="0" w:color="auto"/>
            <w:left w:val="none" w:sz="0" w:space="0" w:color="auto"/>
            <w:bottom w:val="none" w:sz="0" w:space="0" w:color="auto"/>
            <w:right w:val="none" w:sz="0" w:space="0" w:color="auto"/>
          </w:divBdr>
        </w:div>
        <w:div w:id="1290357329">
          <w:marLeft w:val="360"/>
          <w:marRight w:val="0"/>
          <w:marTop w:val="200"/>
          <w:marBottom w:val="0"/>
          <w:divBdr>
            <w:top w:val="none" w:sz="0" w:space="0" w:color="auto"/>
            <w:left w:val="none" w:sz="0" w:space="0" w:color="auto"/>
            <w:bottom w:val="none" w:sz="0" w:space="0" w:color="auto"/>
            <w:right w:val="none" w:sz="0" w:space="0" w:color="auto"/>
          </w:divBdr>
        </w:div>
        <w:div w:id="1948610432">
          <w:marLeft w:val="360"/>
          <w:marRight w:val="0"/>
          <w:marTop w:val="200"/>
          <w:marBottom w:val="0"/>
          <w:divBdr>
            <w:top w:val="none" w:sz="0" w:space="0" w:color="auto"/>
            <w:left w:val="none" w:sz="0" w:space="0" w:color="auto"/>
            <w:bottom w:val="none" w:sz="0" w:space="0" w:color="auto"/>
            <w:right w:val="none" w:sz="0" w:space="0" w:color="auto"/>
          </w:divBdr>
        </w:div>
        <w:div w:id="1792895735">
          <w:marLeft w:val="360"/>
          <w:marRight w:val="0"/>
          <w:marTop w:val="200"/>
          <w:marBottom w:val="0"/>
          <w:divBdr>
            <w:top w:val="none" w:sz="0" w:space="0" w:color="auto"/>
            <w:left w:val="none" w:sz="0" w:space="0" w:color="auto"/>
            <w:bottom w:val="none" w:sz="0" w:space="0" w:color="auto"/>
            <w:right w:val="none" w:sz="0" w:space="0" w:color="auto"/>
          </w:divBdr>
        </w:div>
        <w:div w:id="434326546">
          <w:marLeft w:val="360"/>
          <w:marRight w:val="0"/>
          <w:marTop w:val="200"/>
          <w:marBottom w:val="0"/>
          <w:divBdr>
            <w:top w:val="none" w:sz="0" w:space="0" w:color="auto"/>
            <w:left w:val="none" w:sz="0" w:space="0" w:color="auto"/>
            <w:bottom w:val="none" w:sz="0" w:space="0" w:color="auto"/>
            <w:right w:val="none" w:sz="0" w:space="0" w:color="auto"/>
          </w:divBdr>
        </w:div>
        <w:div w:id="2049261527">
          <w:marLeft w:val="360"/>
          <w:marRight w:val="0"/>
          <w:marTop w:val="200"/>
          <w:marBottom w:val="0"/>
          <w:divBdr>
            <w:top w:val="none" w:sz="0" w:space="0" w:color="auto"/>
            <w:left w:val="none" w:sz="0" w:space="0" w:color="auto"/>
            <w:bottom w:val="none" w:sz="0" w:space="0" w:color="auto"/>
            <w:right w:val="none" w:sz="0" w:space="0" w:color="auto"/>
          </w:divBdr>
        </w:div>
        <w:div w:id="238760605">
          <w:marLeft w:val="360"/>
          <w:marRight w:val="0"/>
          <w:marTop w:val="200"/>
          <w:marBottom w:val="0"/>
          <w:divBdr>
            <w:top w:val="none" w:sz="0" w:space="0" w:color="auto"/>
            <w:left w:val="none" w:sz="0" w:space="0" w:color="auto"/>
            <w:bottom w:val="none" w:sz="0" w:space="0" w:color="auto"/>
            <w:right w:val="none" w:sz="0" w:space="0" w:color="auto"/>
          </w:divBdr>
        </w:div>
        <w:div w:id="2134592686">
          <w:marLeft w:val="360"/>
          <w:marRight w:val="0"/>
          <w:marTop w:val="200"/>
          <w:marBottom w:val="0"/>
          <w:divBdr>
            <w:top w:val="none" w:sz="0" w:space="0" w:color="auto"/>
            <w:left w:val="none" w:sz="0" w:space="0" w:color="auto"/>
            <w:bottom w:val="none" w:sz="0" w:space="0" w:color="auto"/>
            <w:right w:val="none" w:sz="0" w:space="0" w:color="auto"/>
          </w:divBdr>
        </w:div>
      </w:divsChild>
    </w:div>
    <w:div w:id="140260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07c7fca-05f0-44aa-a1ff-0ac5f2a6c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CB7413A0FA9864A8717D2D973B67092" ma:contentTypeVersion="19" ma:contentTypeDescription="Create a new document." ma:contentTypeScope="" ma:versionID="1eea1da76a5ae65a6979894f58b59fa4">
  <xsd:schema xmlns:xsd="http://www.w3.org/2001/XMLSchema" xmlns:xs="http://www.w3.org/2001/XMLSchema" xmlns:p="http://schemas.microsoft.com/office/2006/metadata/properties" xmlns:ns3="b07c7fca-05f0-44aa-a1ff-0ac5f2a6cb98" xmlns:ns4="79cbfee4-f1b7-4385-91b2-1fd64a6e39d8" targetNamespace="http://schemas.microsoft.com/office/2006/metadata/properties" ma:root="true" ma:fieldsID="9b8ba799207b6251ac496bba2f804486" ns3:_="" ns4:_="">
    <xsd:import namespace="b07c7fca-05f0-44aa-a1ff-0ac5f2a6cb98"/>
    <xsd:import namespace="79cbfee4-f1b7-4385-91b2-1fd64a6e39d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c7fca-05f0-44aa-a1ff-0ac5f2a6cb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bfee4-f1b7-4385-91b2-1fd64a6e39d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08D9A3-7596-43F8-AD11-7B03215EAFB5}">
  <ds:schemaRefs>
    <ds:schemaRef ds:uri="http://purl.org/dc/elements/1.1/"/>
    <ds:schemaRef ds:uri="http://schemas.microsoft.com/office/2006/metadata/properties"/>
    <ds:schemaRef ds:uri="b07c7fca-05f0-44aa-a1ff-0ac5f2a6cb98"/>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79cbfee4-f1b7-4385-91b2-1fd64a6e39d8"/>
    <ds:schemaRef ds:uri="http://www.w3.org/XML/1998/namespace"/>
  </ds:schemaRefs>
</ds:datastoreItem>
</file>

<file path=customXml/itemProps2.xml><?xml version="1.0" encoding="utf-8"?>
<ds:datastoreItem xmlns:ds="http://schemas.openxmlformats.org/officeDocument/2006/customXml" ds:itemID="{E4A32EDF-5DB5-4F3A-94CA-7C211DEB3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c7fca-05f0-44aa-a1ff-0ac5f2a6cb98"/>
    <ds:schemaRef ds:uri="79cbfee4-f1b7-4385-91b2-1fd64a6e39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E21531-4B71-4B10-B84B-DE3F3B4F09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777</Words>
  <Characters>4324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WESTFIELD JUNIOR SCHOOL</vt:lpstr>
    </vt:vector>
  </TitlesOfParts>
  <Company>Yeadon Westfield Junior School</Company>
  <LinksUpToDate>false</LinksUpToDate>
  <CharactersWithSpaces>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WESTFIELD JUNIOR SCHOOL</dc:title>
  <dc:subject/>
  <dc:creator>The Head Teacher</dc:creator>
  <cp:keywords/>
  <cp:lastModifiedBy>Gemma Pound</cp:lastModifiedBy>
  <cp:revision>2</cp:revision>
  <cp:lastPrinted>2025-07-17T09:05:00Z</cp:lastPrinted>
  <dcterms:created xsi:type="dcterms:W3CDTF">2026-06-25T12:38:00Z</dcterms:created>
  <dcterms:modified xsi:type="dcterms:W3CDTF">2026-06-25T12:38:00Z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0x0101002CB7413A0FA9864A8717D2D973B67092</vt:lpwstr>
  </property>
</Properties>
</file>